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4344" w14:textId="71E2AF2D" w:rsidR="0038695B" w:rsidRPr="002F0470" w:rsidRDefault="00F278E3" w:rsidP="00F278E3">
      <w:pPr>
        <w:spacing w:after="0"/>
        <w:jc w:val="center"/>
        <w:rPr>
          <w:rFonts w:ascii="Calibri" w:hAnsi="Calibri" w:cs="Calibri"/>
          <w:b/>
          <w:bCs/>
          <w:i/>
          <w:iCs/>
          <w:sz w:val="28"/>
          <w:szCs w:val="28"/>
        </w:rPr>
      </w:pPr>
      <w:r w:rsidRPr="002F0470">
        <w:rPr>
          <w:rFonts w:ascii="Calibri" w:hAnsi="Calibri" w:cs="Calibri"/>
          <w:b/>
          <w:bCs/>
          <w:i/>
          <w:iCs/>
          <w:sz w:val="28"/>
          <w:szCs w:val="28"/>
        </w:rPr>
        <w:t>HE ASCENDED INTO HEAVEN</w:t>
      </w:r>
    </w:p>
    <w:p w14:paraId="367122D1" w14:textId="351934F3" w:rsidR="00F278E3" w:rsidRPr="002F0470" w:rsidRDefault="00F278E3" w:rsidP="00F278E3">
      <w:pPr>
        <w:spacing w:after="0"/>
        <w:jc w:val="center"/>
        <w:rPr>
          <w:rFonts w:ascii="Calibri" w:hAnsi="Calibri" w:cs="Calibri"/>
          <w:b/>
          <w:bCs/>
          <w:sz w:val="28"/>
          <w:szCs w:val="28"/>
        </w:rPr>
      </w:pPr>
      <w:r w:rsidRPr="002F0470">
        <w:rPr>
          <w:rFonts w:ascii="Calibri" w:hAnsi="Calibri" w:cs="Calibri"/>
          <w:b/>
          <w:bCs/>
          <w:sz w:val="28"/>
          <w:szCs w:val="28"/>
        </w:rPr>
        <w:t>The Apostles’ Creed – Week 7</w:t>
      </w:r>
    </w:p>
    <w:p w14:paraId="61099D6D" w14:textId="1D847245" w:rsidR="00F278E3" w:rsidRPr="002F0470" w:rsidRDefault="00F278E3" w:rsidP="00F278E3">
      <w:pPr>
        <w:spacing w:after="0"/>
        <w:jc w:val="center"/>
        <w:rPr>
          <w:rFonts w:ascii="Calibri" w:hAnsi="Calibri" w:cs="Calibri"/>
          <w:b/>
          <w:bCs/>
          <w:sz w:val="28"/>
          <w:szCs w:val="28"/>
        </w:rPr>
      </w:pPr>
      <w:r w:rsidRPr="002F0470">
        <w:rPr>
          <w:rFonts w:ascii="Calibri" w:hAnsi="Calibri" w:cs="Calibri"/>
          <w:b/>
          <w:bCs/>
          <w:sz w:val="28"/>
          <w:szCs w:val="28"/>
        </w:rPr>
        <w:t>By Andy Manning</w:t>
      </w:r>
    </w:p>
    <w:p w14:paraId="6559B9AB" w14:textId="77777777" w:rsidR="00F278E3" w:rsidRPr="002F0470" w:rsidRDefault="00F278E3" w:rsidP="00F278E3">
      <w:pPr>
        <w:spacing w:after="0"/>
        <w:rPr>
          <w:rFonts w:ascii="Calibri" w:hAnsi="Calibri" w:cs="Calibri"/>
          <w:sz w:val="28"/>
          <w:szCs w:val="28"/>
        </w:rPr>
      </w:pPr>
    </w:p>
    <w:p w14:paraId="0A39763A" w14:textId="052573A2" w:rsidR="00F278E3" w:rsidRPr="002F0470" w:rsidRDefault="00F278E3" w:rsidP="00F278E3">
      <w:pPr>
        <w:pStyle w:val="ListParagraph"/>
        <w:numPr>
          <w:ilvl w:val="0"/>
          <w:numId w:val="1"/>
        </w:numPr>
        <w:spacing w:after="0"/>
        <w:rPr>
          <w:rFonts w:ascii="Calibri" w:hAnsi="Calibri" w:cs="Calibri"/>
          <w:b/>
          <w:bCs/>
          <w:sz w:val="28"/>
          <w:szCs w:val="28"/>
        </w:rPr>
      </w:pPr>
      <w:r w:rsidRPr="002F0470">
        <w:rPr>
          <w:rFonts w:ascii="Calibri" w:hAnsi="Calibri" w:cs="Calibri"/>
          <w:b/>
          <w:bCs/>
          <w:sz w:val="28"/>
          <w:szCs w:val="28"/>
        </w:rPr>
        <w:t>INTRODUCTION</w:t>
      </w:r>
    </w:p>
    <w:p w14:paraId="40C9DF05" w14:textId="7F769761" w:rsidR="006F2D5F" w:rsidRPr="002F0470" w:rsidRDefault="00FC1868" w:rsidP="00282198">
      <w:pPr>
        <w:pStyle w:val="ListParagraph"/>
        <w:numPr>
          <w:ilvl w:val="1"/>
          <w:numId w:val="1"/>
        </w:numPr>
        <w:spacing w:after="0"/>
        <w:rPr>
          <w:rFonts w:ascii="Calibri" w:hAnsi="Calibri" w:cs="Calibri"/>
          <w:sz w:val="28"/>
          <w:szCs w:val="28"/>
        </w:rPr>
      </w:pPr>
      <w:r w:rsidRPr="002F0470">
        <w:rPr>
          <w:rFonts w:ascii="Calibri" w:hAnsi="Calibri" w:cs="Calibri"/>
          <w:sz w:val="28"/>
          <w:szCs w:val="28"/>
        </w:rPr>
        <w:t xml:space="preserve">Right down the road from </w:t>
      </w:r>
      <w:r w:rsidR="00E56BBB" w:rsidRPr="002F0470">
        <w:rPr>
          <w:rFonts w:ascii="Calibri" w:hAnsi="Calibri" w:cs="Calibri"/>
          <w:sz w:val="28"/>
          <w:szCs w:val="28"/>
        </w:rPr>
        <w:t>my house</w:t>
      </w:r>
      <w:r w:rsidRPr="002F0470">
        <w:rPr>
          <w:rFonts w:ascii="Calibri" w:hAnsi="Calibri" w:cs="Calibri"/>
          <w:sz w:val="28"/>
          <w:szCs w:val="28"/>
        </w:rPr>
        <w:t xml:space="preserve"> there is a school called Ascension </w:t>
      </w:r>
      <w:r w:rsidR="004E7BB1" w:rsidRPr="002F0470">
        <w:rPr>
          <w:rFonts w:ascii="Calibri" w:hAnsi="Calibri" w:cs="Calibri"/>
          <w:sz w:val="28"/>
          <w:szCs w:val="28"/>
        </w:rPr>
        <w:t xml:space="preserve">Episcopal School.  Why “Ascension”?  </w:t>
      </w:r>
      <w:r w:rsidR="00C478AF" w:rsidRPr="002F0470">
        <w:rPr>
          <w:rFonts w:ascii="Calibri" w:hAnsi="Calibri" w:cs="Calibri"/>
          <w:sz w:val="28"/>
          <w:szCs w:val="28"/>
        </w:rPr>
        <w:t>What does that word mean</w:t>
      </w:r>
      <w:r w:rsidR="00E1335B" w:rsidRPr="002F0470">
        <w:rPr>
          <w:rFonts w:ascii="Calibri" w:hAnsi="Calibri" w:cs="Calibri"/>
          <w:sz w:val="28"/>
          <w:szCs w:val="28"/>
        </w:rPr>
        <w:t xml:space="preserve">?  </w:t>
      </w:r>
      <w:r w:rsidR="00C478AF" w:rsidRPr="002F0470">
        <w:rPr>
          <w:rFonts w:ascii="Calibri" w:hAnsi="Calibri" w:cs="Calibri"/>
          <w:sz w:val="28"/>
          <w:szCs w:val="28"/>
        </w:rPr>
        <w:t>Did you know that t</w:t>
      </w:r>
      <w:r w:rsidR="00E1335B" w:rsidRPr="002F0470">
        <w:rPr>
          <w:rFonts w:ascii="Calibri" w:hAnsi="Calibri" w:cs="Calibri"/>
          <w:sz w:val="28"/>
          <w:szCs w:val="28"/>
        </w:rPr>
        <w:t xml:space="preserve">he ascension is a major event in the </w:t>
      </w:r>
      <w:r w:rsidR="00C478AF" w:rsidRPr="002F0470">
        <w:rPr>
          <w:rFonts w:ascii="Calibri" w:hAnsi="Calibri" w:cs="Calibri"/>
          <w:sz w:val="28"/>
          <w:szCs w:val="28"/>
        </w:rPr>
        <w:t>Bible and in the life of Christ?</w:t>
      </w:r>
      <w:r w:rsidR="00C8127D" w:rsidRPr="002F0470">
        <w:rPr>
          <w:rFonts w:ascii="Calibri" w:hAnsi="Calibri" w:cs="Calibri"/>
          <w:sz w:val="28"/>
          <w:szCs w:val="28"/>
        </w:rPr>
        <w:t xml:space="preserve">  </w:t>
      </w:r>
      <w:r w:rsidR="00282198" w:rsidRPr="002F0470">
        <w:rPr>
          <w:rFonts w:ascii="Calibri" w:hAnsi="Calibri" w:cs="Calibri"/>
          <w:sz w:val="28"/>
          <w:szCs w:val="28"/>
        </w:rPr>
        <w:t xml:space="preserve">If you don’t know what the ascension is about, or why it is important, you’re not alone.  </w:t>
      </w:r>
    </w:p>
    <w:p w14:paraId="4440FDDF" w14:textId="54D3E2D0" w:rsidR="00282198" w:rsidRPr="002F0470" w:rsidRDefault="00282198" w:rsidP="00282198">
      <w:pPr>
        <w:pStyle w:val="ListParagraph"/>
        <w:numPr>
          <w:ilvl w:val="1"/>
          <w:numId w:val="1"/>
        </w:numPr>
        <w:spacing w:after="0"/>
        <w:rPr>
          <w:rFonts w:ascii="Calibri" w:hAnsi="Calibri" w:cs="Calibri"/>
          <w:sz w:val="28"/>
          <w:szCs w:val="28"/>
        </w:rPr>
      </w:pPr>
      <w:r w:rsidRPr="002F0470">
        <w:rPr>
          <w:rFonts w:ascii="Calibri" w:hAnsi="Calibri" w:cs="Calibri"/>
          <w:sz w:val="28"/>
          <w:szCs w:val="28"/>
        </w:rPr>
        <w:t xml:space="preserve">Author </w:t>
      </w:r>
      <w:r w:rsidRPr="002F0470">
        <w:rPr>
          <w:rFonts w:ascii="Calibri" w:hAnsi="Calibri" w:cs="Calibri"/>
          <w:b/>
          <w:bCs/>
          <w:sz w:val="28"/>
          <w:szCs w:val="28"/>
        </w:rPr>
        <w:t>Kevin DeYoung</w:t>
      </w:r>
      <w:r w:rsidRPr="002F0470">
        <w:rPr>
          <w:rFonts w:ascii="Calibri" w:hAnsi="Calibri" w:cs="Calibri"/>
          <w:sz w:val="28"/>
          <w:szCs w:val="28"/>
        </w:rPr>
        <w:t xml:space="preserve"> calls </w:t>
      </w:r>
      <w:r w:rsidR="00527F89" w:rsidRPr="002F0470">
        <w:rPr>
          <w:rFonts w:ascii="Calibri" w:hAnsi="Calibri" w:cs="Calibri"/>
          <w:sz w:val="28"/>
          <w:szCs w:val="28"/>
        </w:rPr>
        <w:t xml:space="preserve">the ascension “the forgotten ending,” because it isn’t </w:t>
      </w:r>
      <w:r w:rsidR="00D87FA4" w:rsidRPr="002F0470">
        <w:rPr>
          <w:rFonts w:ascii="Calibri" w:hAnsi="Calibri" w:cs="Calibri"/>
          <w:sz w:val="28"/>
          <w:szCs w:val="28"/>
        </w:rPr>
        <w:t>discussed very often.  He wrote, “Is there any part of Christ’s life that we talk about less than His ascension (</w:t>
      </w:r>
      <w:r w:rsidR="006F2D5F" w:rsidRPr="002F0470">
        <w:rPr>
          <w:rFonts w:ascii="Calibri" w:hAnsi="Calibri" w:cs="Calibri"/>
          <w:sz w:val="28"/>
          <w:szCs w:val="28"/>
        </w:rPr>
        <w:t xml:space="preserve">Kevin DeYoung, </w:t>
      </w:r>
      <w:r w:rsidR="006F2D5F" w:rsidRPr="002F0470">
        <w:rPr>
          <w:rFonts w:ascii="Calibri" w:hAnsi="Calibri" w:cs="Calibri"/>
          <w:i/>
          <w:iCs/>
          <w:sz w:val="28"/>
          <w:szCs w:val="28"/>
        </w:rPr>
        <w:t>The Good News We Almost Forgot</w:t>
      </w:r>
      <w:r w:rsidR="006F2D5F" w:rsidRPr="002F0470">
        <w:rPr>
          <w:rFonts w:ascii="Calibri" w:hAnsi="Calibri" w:cs="Calibri"/>
          <w:sz w:val="28"/>
          <w:szCs w:val="28"/>
        </w:rPr>
        <w:t xml:space="preserve">, 95)?  </w:t>
      </w:r>
    </w:p>
    <w:p w14:paraId="44E43DE2" w14:textId="563F6DE8" w:rsidR="004D0135" w:rsidRPr="002F0470" w:rsidRDefault="004D0135" w:rsidP="004D0135">
      <w:pPr>
        <w:pStyle w:val="ListParagraph"/>
        <w:numPr>
          <w:ilvl w:val="1"/>
          <w:numId w:val="1"/>
        </w:numPr>
        <w:rPr>
          <w:rFonts w:ascii="Calibri" w:hAnsi="Calibri" w:cs="Calibri"/>
          <w:sz w:val="28"/>
          <w:szCs w:val="28"/>
        </w:rPr>
      </w:pPr>
      <w:r w:rsidRPr="002F0470">
        <w:rPr>
          <w:rFonts w:ascii="Calibri" w:hAnsi="Calibri" w:cs="Calibri"/>
          <w:sz w:val="28"/>
          <w:szCs w:val="28"/>
        </w:rPr>
        <w:t xml:space="preserve">Theologian </w:t>
      </w:r>
      <w:r w:rsidR="00D438D0" w:rsidRPr="002F0470">
        <w:rPr>
          <w:rFonts w:ascii="Calibri" w:hAnsi="Calibri" w:cs="Calibri"/>
          <w:b/>
          <w:sz w:val="28"/>
          <w:szCs w:val="28"/>
        </w:rPr>
        <w:t>Al Mohler</w:t>
      </w:r>
      <w:r w:rsidR="00D438D0" w:rsidRPr="002F0470">
        <w:rPr>
          <w:rFonts w:ascii="Calibri" w:hAnsi="Calibri" w:cs="Calibri"/>
          <w:sz w:val="28"/>
          <w:szCs w:val="28"/>
        </w:rPr>
        <w:t xml:space="preserve"> adds, </w:t>
      </w:r>
      <w:r w:rsidR="00D26591" w:rsidRPr="002F0470">
        <w:rPr>
          <w:rFonts w:ascii="Calibri" w:hAnsi="Calibri" w:cs="Calibri"/>
          <w:sz w:val="28"/>
          <w:szCs w:val="28"/>
        </w:rPr>
        <w:t>“</w:t>
      </w:r>
      <w:r w:rsidRPr="002F0470">
        <w:rPr>
          <w:rFonts w:ascii="Calibri" w:hAnsi="Calibri" w:cs="Calibri"/>
          <w:sz w:val="28"/>
          <w:szCs w:val="28"/>
        </w:rPr>
        <w:t xml:space="preserve">If the Apostles’ Creed omitted Jesus’ ascension into heaven and his place at the right hand of the Father, would you have noticed (Al Mohler, </w:t>
      </w:r>
      <w:r w:rsidRPr="002F0470">
        <w:rPr>
          <w:rFonts w:ascii="Calibri" w:hAnsi="Calibri" w:cs="Calibri"/>
          <w:i/>
          <w:iCs/>
          <w:sz w:val="28"/>
          <w:szCs w:val="28"/>
        </w:rPr>
        <w:t>The Apostles’ Creed</w:t>
      </w:r>
      <w:r w:rsidRPr="002F0470">
        <w:rPr>
          <w:rFonts w:ascii="Calibri" w:hAnsi="Calibri" w:cs="Calibri"/>
          <w:sz w:val="28"/>
          <w:szCs w:val="28"/>
        </w:rPr>
        <w:t xml:space="preserve">, 103)?”  </w:t>
      </w:r>
    </w:p>
    <w:p w14:paraId="64E9A8A8" w14:textId="6C54AF05" w:rsidR="001A2D64" w:rsidRPr="002F0470" w:rsidRDefault="00BE172A" w:rsidP="001A2D64">
      <w:pPr>
        <w:pStyle w:val="ListParagraph"/>
        <w:numPr>
          <w:ilvl w:val="1"/>
          <w:numId w:val="1"/>
        </w:numPr>
        <w:spacing w:after="0"/>
        <w:rPr>
          <w:rFonts w:ascii="Calibri" w:hAnsi="Calibri" w:cs="Calibri"/>
          <w:sz w:val="28"/>
          <w:szCs w:val="28"/>
        </w:rPr>
      </w:pPr>
      <w:r w:rsidRPr="002F0470">
        <w:rPr>
          <w:rFonts w:ascii="Calibri" w:hAnsi="Calibri" w:cs="Calibri"/>
          <w:sz w:val="28"/>
          <w:szCs w:val="28"/>
        </w:rPr>
        <w:t>The implication is probably not.  Very few sermons cover the ascension.  I must admit</w:t>
      </w:r>
      <w:r w:rsidR="001A2D64" w:rsidRPr="002F0470">
        <w:rPr>
          <w:rFonts w:ascii="Calibri" w:hAnsi="Calibri" w:cs="Calibri"/>
          <w:sz w:val="28"/>
          <w:szCs w:val="28"/>
        </w:rPr>
        <w:t xml:space="preserve"> that</w:t>
      </w:r>
      <w:r w:rsidRPr="002F0470">
        <w:rPr>
          <w:rFonts w:ascii="Calibri" w:hAnsi="Calibri" w:cs="Calibri"/>
          <w:sz w:val="28"/>
          <w:szCs w:val="28"/>
        </w:rPr>
        <w:t xml:space="preserve"> </w:t>
      </w:r>
      <w:r w:rsidR="00CC10A1" w:rsidRPr="002F0470">
        <w:rPr>
          <w:rFonts w:ascii="Calibri" w:hAnsi="Calibri" w:cs="Calibri"/>
          <w:sz w:val="28"/>
          <w:szCs w:val="28"/>
        </w:rPr>
        <w:t>in the twenty years that I have been preaching at Church Acadiana, I think I only preached on the ascension of Christ once.</w:t>
      </w:r>
    </w:p>
    <w:p w14:paraId="0738EE4D" w14:textId="7184E5F4" w:rsidR="001A2D64" w:rsidRPr="002F0470" w:rsidRDefault="001A2D64" w:rsidP="001A2D64">
      <w:pPr>
        <w:pStyle w:val="ListParagraph"/>
        <w:numPr>
          <w:ilvl w:val="1"/>
          <w:numId w:val="1"/>
        </w:numPr>
        <w:spacing w:after="0"/>
        <w:rPr>
          <w:rFonts w:ascii="Calibri" w:hAnsi="Calibri" w:cs="Calibri"/>
          <w:sz w:val="28"/>
          <w:szCs w:val="28"/>
        </w:rPr>
      </w:pPr>
      <w:r w:rsidRPr="002F0470">
        <w:rPr>
          <w:rFonts w:ascii="Calibri" w:hAnsi="Calibri" w:cs="Calibri"/>
          <w:sz w:val="28"/>
          <w:szCs w:val="28"/>
        </w:rPr>
        <w:t xml:space="preserve">And yet it </w:t>
      </w:r>
      <w:r w:rsidR="00E81EB3" w:rsidRPr="002F0470">
        <w:rPr>
          <w:rFonts w:ascii="Calibri" w:hAnsi="Calibri" w:cs="Calibri"/>
          <w:sz w:val="28"/>
          <w:szCs w:val="28"/>
        </w:rPr>
        <w:t>must be an important doctrine because i</w:t>
      </w:r>
      <w:r w:rsidRPr="002F0470">
        <w:rPr>
          <w:rFonts w:ascii="Calibri" w:hAnsi="Calibri" w:cs="Calibri"/>
          <w:sz w:val="28"/>
          <w:szCs w:val="28"/>
        </w:rPr>
        <w:t xml:space="preserve">t is included in all three of the ecumenical </w:t>
      </w:r>
      <w:r w:rsidR="00433BC7" w:rsidRPr="002F0470">
        <w:rPr>
          <w:rFonts w:ascii="Calibri" w:hAnsi="Calibri" w:cs="Calibri"/>
          <w:sz w:val="28"/>
          <w:szCs w:val="28"/>
        </w:rPr>
        <w:t>creeds (The Apostles’, Nicene, and Athanasian).</w:t>
      </w:r>
      <w:r w:rsidR="00E81EB3" w:rsidRPr="002F0470">
        <w:rPr>
          <w:rFonts w:ascii="Calibri" w:hAnsi="Calibri" w:cs="Calibri"/>
          <w:sz w:val="28"/>
          <w:szCs w:val="28"/>
        </w:rPr>
        <w:t xml:space="preserve">  The creeds are short summaries of Christian doctrine.  They include only the most essential </w:t>
      </w:r>
      <w:r w:rsidR="00B916D5" w:rsidRPr="002F0470">
        <w:rPr>
          <w:rFonts w:ascii="Calibri" w:hAnsi="Calibri" w:cs="Calibri"/>
          <w:sz w:val="28"/>
          <w:szCs w:val="28"/>
        </w:rPr>
        <w:t xml:space="preserve">teachings of the faith.  And yet they all cover the ascension of Christ.  </w:t>
      </w:r>
    </w:p>
    <w:p w14:paraId="32B03EB9" w14:textId="3D27A692" w:rsidR="007016FE" w:rsidRPr="002F0470" w:rsidRDefault="002241AB" w:rsidP="007016FE">
      <w:pPr>
        <w:pStyle w:val="ListParagraph"/>
        <w:numPr>
          <w:ilvl w:val="1"/>
          <w:numId w:val="1"/>
        </w:numPr>
        <w:spacing w:after="0"/>
        <w:rPr>
          <w:rFonts w:ascii="Calibri" w:hAnsi="Calibri" w:cs="Calibri"/>
          <w:sz w:val="28"/>
          <w:szCs w:val="28"/>
        </w:rPr>
      </w:pPr>
      <w:r w:rsidRPr="002F0470">
        <w:rPr>
          <w:rFonts w:ascii="Calibri" w:hAnsi="Calibri" w:cs="Calibri"/>
          <w:sz w:val="28"/>
          <w:szCs w:val="28"/>
        </w:rPr>
        <w:t>This is one of the benefits of studying the Apostles’ Creed.</w:t>
      </w:r>
      <w:r w:rsidR="00904D36" w:rsidRPr="002F0470">
        <w:rPr>
          <w:rFonts w:ascii="Calibri" w:hAnsi="Calibri" w:cs="Calibri"/>
          <w:sz w:val="28"/>
          <w:szCs w:val="28"/>
        </w:rPr>
        <w:t xml:space="preserve">  </w:t>
      </w:r>
      <w:r w:rsidR="003A07CA" w:rsidRPr="002F0470">
        <w:rPr>
          <w:rFonts w:ascii="Calibri" w:hAnsi="Calibri" w:cs="Calibri"/>
          <w:sz w:val="28"/>
          <w:szCs w:val="28"/>
        </w:rPr>
        <w:t xml:space="preserve">Right </w:t>
      </w:r>
      <w:proofErr w:type="gramStart"/>
      <w:r w:rsidR="003A07CA" w:rsidRPr="002F0470">
        <w:rPr>
          <w:rFonts w:ascii="Calibri" w:hAnsi="Calibri" w:cs="Calibri"/>
          <w:sz w:val="28"/>
          <w:szCs w:val="28"/>
        </w:rPr>
        <w:t>now</w:t>
      </w:r>
      <w:proofErr w:type="gramEnd"/>
      <w:r w:rsidR="003A07CA" w:rsidRPr="002F0470">
        <w:rPr>
          <w:rFonts w:ascii="Calibri" w:hAnsi="Calibri" w:cs="Calibri"/>
          <w:sz w:val="28"/>
          <w:szCs w:val="28"/>
        </w:rPr>
        <w:t xml:space="preserve"> we are studying the Apostles’ Creed, which is an ancient summary of Christian doctrine affirmed by Christians of every denomination.  </w:t>
      </w:r>
      <w:r w:rsidR="00904D36" w:rsidRPr="002F0470">
        <w:rPr>
          <w:rFonts w:ascii="Calibri" w:hAnsi="Calibri" w:cs="Calibri"/>
          <w:sz w:val="28"/>
          <w:szCs w:val="28"/>
        </w:rPr>
        <w:t xml:space="preserve">Not only does the Creed help us to </w:t>
      </w:r>
      <w:r w:rsidR="002B5F78" w:rsidRPr="002F0470">
        <w:rPr>
          <w:rFonts w:ascii="Calibri" w:hAnsi="Calibri" w:cs="Calibri"/>
          <w:sz w:val="28"/>
          <w:szCs w:val="28"/>
        </w:rPr>
        <w:t>stay doctrinally correct, but it helps us to stay doctrinally balanced</w:t>
      </w:r>
      <w:r w:rsidR="00DA2DED" w:rsidRPr="002F0470">
        <w:rPr>
          <w:rFonts w:ascii="Calibri" w:hAnsi="Calibri" w:cs="Calibri"/>
          <w:sz w:val="28"/>
          <w:szCs w:val="28"/>
        </w:rPr>
        <w:t xml:space="preserve"> or symmetrical</w:t>
      </w:r>
      <w:r w:rsidR="002B5F78" w:rsidRPr="002F0470">
        <w:rPr>
          <w:rFonts w:ascii="Calibri" w:hAnsi="Calibri" w:cs="Calibri"/>
          <w:sz w:val="28"/>
          <w:szCs w:val="28"/>
        </w:rPr>
        <w:t xml:space="preserve">.  </w:t>
      </w:r>
      <w:proofErr w:type="gramStart"/>
      <w:r w:rsidR="00824C35" w:rsidRPr="002F0470">
        <w:rPr>
          <w:rFonts w:ascii="Calibri" w:hAnsi="Calibri" w:cs="Calibri"/>
          <w:sz w:val="28"/>
          <w:szCs w:val="28"/>
        </w:rPr>
        <w:t xml:space="preserve">Every once in a while </w:t>
      </w:r>
      <w:proofErr w:type="gramEnd"/>
      <w:r w:rsidR="00824C35" w:rsidRPr="002F0470">
        <w:rPr>
          <w:rFonts w:ascii="Calibri" w:hAnsi="Calibri" w:cs="Calibri"/>
          <w:sz w:val="28"/>
          <w:szCs w:val="28"/>
        </w:rPr>
        <w:t xml:space="preserve">I will see a guy at the gym </w:t>
      </w:r>
      <w:r w:rsidR="00663D28" w:rsidRPr="002F0470">
        <w:rPr>
          <w:rFonts w:ascii="Calibri" w:hAnsi="Calibri" w:cs="Calibri"/>
          <w:sz w:val="28"/>
          <w:szCs w:val="28"/>
        </w:rPr>
        <w:t>who is asymmetrical.  He looks like a potato with tooth pics for legs</w:t>
      </w:r>
      <w:r w:rsidR="00061DA8" w:rsidRPr="002F0470">
        <w:rPr>
          <w:rFonts w:ascii="Calibri" w:hAnsi="Calibri" w:cs="Calibri"/>
          <w:sz w:val="28"/>
          <w:szCs w:val="28"/>
        </w:rPr>
        <w:t xml:space="preserve"> because he only works out his upper body but neglects his </w:t>
      </w:r>
      <w:r w:rsidR="00D7663F" w:rsidRPr="002F0470">
        <w:rPr>
          <w:rFonts w:ascii="Calibri" w:hAnsi="Calibri" w:cs="Calibri"/>
          <w:sz w:val="28"/>
          <w:szCs w:val="28"/>
        </w:rPr>
        <w:lastRenderedPageBreak/>
        <w:t>legs</w:t>
      </w:r>
      <w:r w:rsidR="00061DA8" w:rsidRPr="002F0470">
        <w:rPr>
          <w:rFonts w:ascii="Calibri" w:hAnsi="Calibri" w:cs="Calibri"/>
          <w:sz w:val="28"/>
          <w:szCs w:val="28"/>
        </w:rPr>
        <w:t xml:space="preserve">.  It is possible for Christians to become </w:t>
      </w:r>
      <w:r w:rsidR="008931A6" w:rsidRPr="002F0470">
        <w:rPr>
          <w:rFonts w:ascii="Calibri" w:hAnsi="Calibri" w:cs="Calibri"/>
          <w:sz w:val="28"/>
          <w:szCs w:val="28"/>
        </w:rPr>
        <w:t xml:space="preserve">doctrinally asymmetrical if they focus too much some doctrines but neglect the others.  Some Christians might focus </w:t>
      </w:r>
      <w:r w:rsidR="00E0247D" w:rsidRPr="002F0470">
        <w:rPr>
          <w:rFonts w:ascii="Calibri" w:hAnsi="Calibri" w:cs="Calibri"/>
          <w:sz w:val="28"/>
          <w:szCs w:val="28"/>
        </w:rPr>
        <w:t xml:space="preserve">on Jesus but neglect the Father and the Spirit.  </w:t>
      </w:r>
      <w:r w:rsidR="000310DF" w:rsidRPr="002F0470">
        <w:rPr>
          <w:rFonts w:ascii="Calibri" w:hAnsi="Calibri" w:cs="Calibri"/>
          <w:sz w:val="28"/>
          <w:szCs w:val="28"/>
        </w:rPr>
        <w:t xml:space="preserve">Some might focus on Christ’s death and neglect the </w:t>
      </w:r>
      <w:r w:rsidR="003A07CA" w:rsidRPr="002F0470">
        <w:rPr>
          <w:rFonts w:ascii="Calibri" w:hAnsi="Calibri" w:cs="Calibri"/>
          <w:sz w:val="28"/>
          <w:szCs w:val="28"/>
        </w:rPr>
        <w:t>resurrection or</w:t>
      </w:r>
      <w:r w:rsidR="000310DF" w:rsidRPr="002F0470">
        <w:rPr>
          <w:rFonts w:ascii="Calibri" w:hAnsi="Calibri" w:cs="Calibri"/>
          <w:sz w:val="28"/>
          <w:szCs w:val="28"/>
        </w:rPr>
        <w:t xml:space="preserve"> focus on the resurrection and neglect the </w:t>
      </w:r>
      <w:proofErr w:type="gramStart"/>
      <w:r w:rsidR="000310DF" w:rsidRPr="002F0470">
        <w:rPr>
          <w:rFonts w:ascii="Calibri" w:hAnsi="Calibri" w:cs="Calibri"/>
          <w:sz w:val="28"/>
          <w:szCs w:val="28"/>
        </w:rPr>
        <w:t>ascension</w:t>
      </w:r>
      <w:r w:rsidR="009A0E45" w:rsidRPr="002F0470">
        <w:rPr>
          <w:rFonts w:ascii="Calibri" w:hAnsi="Calibri" w:cs="Calibri"/>
          <w:sz w:val="28"/>
          <w:szCs w:val="28"/>
        </w:rPr>
        <w:t>, or</w:t>
      </w:r>
      <w:proofErr w:type="gramEnd"/>
      <w:r w:rsidR="009A0E45" w:rsidRPr="002F0470">
        <w:rPr>
          <w:rFonts w:ascii="Calibri" w:hAnsi="Calibri" w:cs="Calibri"/>
          <w:sz w:val="28"/>
          <w:szCs w:val="28"/>
        </w:rPr>
        <w:t xml:space="preserve"> focus on the</w:t>
      </w:r>
      <w:r w:rsidR="000310DF" w:rsidRPr="002F0470">
        <w:rPr>
          <w:rFonts w:ascii="Calibri" w:hAnsi="Calibri" w:cs="Calibri"/>
          <w:sz w:val="28"/>
          <w:szCs w:val="28"/>
        </w:rPr>
        <w:t xml:space="preserve"> </w:t>
      </w:r>
      <w:r w:rsidR="007016FE" w:rsidRPr="002F0470">
        <w:rPr>
          <w:rFonts w:ascii="Calibri" w:hAnsi="Calibri" w:cs="Calibri"/>
          <w:sz w:val="28"/>
          <w:szCs w:val="28"/>
        </w:rPr>
        <w:t xml:space="preserve">second coming </w:t>
      </w:r>
      <w:r w:rsidR="009A0E45" w:rsidRPr="002F0470">
        <w:rPr>
          <w:rFonts w:ascii="Calibri" w:hAnsi="Calibri" w:cs="Calibri"/>
          <w:sz w:val="28"/>
          <w:szCs w:val="28"/>
        </w:rPr>
        <w:t>but neglect the cross</w:t>
      </w:r>
      <w:r w:rsidR="007016FE" w:rsidRPr="002F0470">
        <w:rPr>
          <w:rFonts w:ascii="Calibri" w:hAnsi="Calibri" w:cs="Calibri"/>
          <w:sz w:val="28"/>
          <w:szCs w:val="28"/>
        </w:rPr>
        <w:t xml:space="preserve">.  The Creed helps us to stay doctrinally balanced.  </w:t>
      </w:r>
    </w:p>
    <w:p w14:paraId="4ACF23F3" w14:textId="41DD1587" w:rsidR="00AD2D41" w:rsidRPr="002F0470" w:rsidRDefault="00AD2D41" w:rsidP="005E68DE">
      <w:pPr>
        <w:pStyle w:val="ListParagraph"/>
        <w:numPr>
          <w:ilvl w:val="1"/>
          <w:numId w:val="1"/>
        </w:numPr>
        <w:spacing w:after="0"/>
        <w:rPr>
          <w:rFonts w:ascii="Calibri" w:hAnsi="Calibri" w:cs="Calibri"/>
          <w:sz w:val="28"/>
          <w:szCs w:val="28"/>
        </w:rPr>
      </w:pPr>
      <w:proofErr w:type="gramStart"/>
      <w:r w:rsidRPr="002F0470">
        <w:rPr>
          <w:rFonts w:ascii="Calibri" w:hAnsi="Calibri" w:cs="Calibri"/>
          <w:sz w:val="28"/>
          <w:szCs w:val="28"/>
        </w:rPr>
        <w:t>So</w:t>
      </w:r>
      <w:proofErr w:type="gramEnd"/>
      <w:r w:rsidRPr="002F0470">
        <w:rPr>
          <w:rFonts w:ascii="Calibri" w:hAnsi="Calibri" w:cs="Calibri"/>
          <w:sz w:val="28"/>
          <w:szCs w:val="28"/>
        </w:rPr>
        <w:t xml:space="preserve"> let’s begin by reciting the Creed together, and then we will learn about the ascension</w:t>
      </w:r>
      <w:proofErr w:type="gramStart"/>
      <w:r w:rsidR="0085755D" w:rsidRPr="002F0470">
        <w:rPr>
          <w:rFonts w:ascii="Calibri" w:hAnsi="Calibri" w:cs="Calibri"/>
          <w:sz w:val="28"/>
          <w:szCs w:val="28"/>
        </w:rPr>
        <w:t xml:space="preserve">:  </w:t>
      </w:r>
      <w:r w:rsidR="005E68DE" w:rsidRPr="002F0470">
        <w:rPr>
          <w:rFonts w:ascii="Calibri" w:hAnsi="Calibri" w:cs="Calibri"/>
          <w:sz w:val="28"/>
          <w:szCs w:val="28"/>
        </w:rPr>
        <w:t>(</w:t>
      </w:r>
      <w:proofErr w:type="gramEnd"/>
      <w:r w:rsidR="005E68DE" w:rsidRPr="002F0470">
        <w:rPr>
          <w:rFonts w:ascii="Calibri" w:hAnsi="Calibri" w:cs="Calibri"/>
          <w:sz w:val="28"/>
          <w:szCs w:val="28"/>
        </w:rPr>
        <w:t xml:space="preserve">This version of the Apostles’ Creed comes from the website of the Episcopal Church.)   </w:t>
      </w:r>
      <w:r w:rsidR="00BE03C0" w:rsidRPr="002F0470">
        <w:rPr>
          <w:rFonts w:ascii="Calibri" w:hAnsi="Calibri" w:cs="Calibri"/>
          <w:sz w:val="28"/>
          <w:szCs w:val="28"/>
        </w:rPr>
        <w:t>“</w:t>
      </w:r>
      <w:r w:rsidR="005E68DE" w:rsidRPr="002F0470">
        <w:rPr>
          <w:rFonts w:ascii="Calibri" w:hAnsi="Calibri" w:cs="Calibri"/>
          <w:sz w:val="28"/>
          <w:szCs w:val="28"/>
        </w:rPr>
        <w:t xml:space="preserve">I believe in God, the Father almighty, creator of heaven and earth; I believe in Jesus Christ, his only Son, our Lord.  He was conceived by the power of the Holy Spirit and born of the Virgin Mary.  He suffered under Pontius Pilate, was crucified, died, and was buried. He descended to the dead.  On the third day he rose again.  He ascended into </w:t>
      </w:r>
      <w:proofErr w:type="gramStart"/>
      <w:r w:rsidR="005E68DE" w:rsidRPr="002F0470">
        <w:rPr>
          <w:rFonts w:ascii="Calibri" w:hAnsi="Calibri" w:cs="Calibri"/>
          <w:sz w:val="28"/>
          <w:szCs w:val="28"/>
        </w:rPr>
        <w:t>heaven, and</w:t>
      </w:r>
      <w:proofErr w:type="gramEnd"/>
      <w:r w:rsidR="005E68DE" w:rsidRPr="002F0470">
        <w:rPr>
          <w:rFonts w:ascii="Calibri" w:hAnsi="Calibri" w:cs="Calibri"/>
          <w:sz w:val="28"/>
          <w:szCs w:val="28"/>
        </w:rPr>
        <w:t xml:space="preserve"> is seated at the right hand of the Father.  He will come again to judge the living and the dead.  I believe in the Holy Spirit, the holy catholic Church, the communion of saints, the forgiveness of sins, the resurrection of the body, and the life everlasting. Amen.</w:t>
      </w:r>
      <w:r w:rsidR="00BE03C0" w:rsidRPr="002F0470">
        <w:rPr>
          <w:rFonts w:ascii="Calibri" w:hAnsi="Calibri" w:cs="Calibri"/>
          <w:sz w:val="28"/>
          <w:szCs w:val="28"/>
        </w:rPr>
        <w:t>”</w:t>
      </w:r>
    </w:p>
    <w:p w14:paraId="769DEF29" w14:textId="3D2FCDC3" w:rsidR="00BE03C0" w:rsidRPr="002F0470" w:rsidRDefault="00BE03C0" w:rsidP="005E68DE">
      <w:pPr>
        <w:pStyle w:val="ListParagraph"/>
        <w:numPr>
          <w:ilvl w:val="1"/>
          <w:numId w:val="1"/>
        </w:numPr>
        <w:spacing w:after="0"/>
        <w:rPr>
          <w:rFonts w:ascii="Calibri" w:hAnsi="Calibri" w:cs="Calibri"/>
          <w:sz w:val="28"/>
          <w:szCs w:val="28"/>
        </w:rPr>
      </w:pPr>
      <w:r w:rsidRPr="002F0470">
        <w:rPr>
          <w:rFonts w:ascii="Calibri" w:hAnsi="Calibri" w:cs="Calibri"/>
          <w:sz w:val="28"/>
          <w:szCs w:val="28"/>
        </w:rPr>
        <w:t xml:space="preserve">We are still studying the middle part of the Creed that </w:t>
      </w:r>
      <w:r w:rsidR="00294EF5" w:rsidRPr="002F0470">
        <w:rPr>
          <w:rFonts w:ascii="Calibri" w:hAnsi="Calibri" w:cs="Calibri"/>
          <w:sz w:val="28"/>
          <w:szCs w:val="28"/>
        </w:rPr>
        <w:t xml:space="preserve">deals with Jesus.  It says that </w:t>
      </w:r>
      <w:r w:rsidR="0023618E" w:rsidRPr="002F0470">
        <w:rPr>
          <w:rFonts w:ascii="Calibri" w:hAnsi="Calibri" w:cs="Calibri"/>
          <w:sz w:val="28"/>
          <w:szCs w:val="28"/>
        </w:rPr>
        <w:t xml:space="preserve">after </w:t>
      </w:r>
      <w:r w:rsidR="00294EF5" w:rsidRPr="002F0470">
        <w:rPr>
          <w:rFonts w:ascii="Calibri" w:hAnsi="Calibri" w:cs="Calibri"/>
          <w:sz w:val="28"/>
          <w:szCs w:val="28"/>
        </w:rPr>
        <w:t>He died</w:t>
      </w:r>
      <w:r w:rsidR="0023618E" w:rsidRPr="002F0470">
        <w:rPr>
          <w:rFonts w:ascii="Calibri" w:hAnsi="Calibri" w:cs="Calibri"/>
          <w:sz w:val="28"/>
          <w:szCs w:val="28"/>
        </w:rPr>
        <w:t xml:space="preserve"> and</w:t>
      </w:r>
      <w:r w:rsidR="00294EF5" w:rsidRPr="002F0470">
        <w:rPr>
          <w:rFonts w:ascii="Calibri" w:hAnsi="Calibri" w:cs="Calibri"/>
          <w:sz w:val="28"/>
          <w:szCs w:val="28"/>
        </w:rPr>
        <w:t xml:space="preserve"> rose again, “He ascended into heaven</w:t>
      </w:r>
      <w:r w:rsidR="0023618E" w:rsidRPr="002F0470">
        <w:rPr>
          <w:rFonts w:ascii="Calibri" w:hAnsi="Calibri" w:cs="Calibri"/>
          <w:sz w:val="28"/>
          <w:szCs w:val="28"/>
        </w:rPr>
        <w:t xml:space="preserve">, and is seated at the right hand of the Father.” </w:t>
      </w:r>
      <w:r w:rsidR="00640EBD" w:rsidRPr="002F0470">
        <w:rPr>
          <w:rFonts w:ascii="Calibri" w:hAnsi="Calibri" w:cs="Calibri"/>
          <w:sz w:val="28"/>
          <w:szCs w:val="28"/>
        </w:rPr>
        <w:t xml:space="preserve"> Let’s study the ascension by asking two questions:  What happened, and what is Jesus doing today?  </w:t>
      </w:r>
    </w:p>
    <w:p w14:paraId="6FEFFC56" w14:textId="123E35E6" w:rsidR="00F278E3" w:rsidRPr="002F0470" w:rsidRDefault="00F278E3" w:rsidP="00F278E3">
      <w:pPr>
        <w:pStyle w:val="ListParagraph"/>
        <w:numPr>
          <w:ilvl w:val="0"/>
          <w:numId w:val="1"/>
        </w:numPr>
        <w:spacing w:after="0"/>
        <w:rPr>
          <w:rFonts w:ascii="Calibri" w:hAnsi="Calibri" w:cs="Calibri"/>
          <w:b/>
          <w:bCs/>
          <w:sz w:val="28"/>
          <w:szCs w:val="28"/>
        </w:rPr>
      </w:pPr>
      <w:r w:rsidRPr="002F0470">
        <w:rPr>
          <w:rFonts w:ascii="Calibri" w:hAnsi="Calibri" w:cs="Calibri"/>
          <w:b/>
          <w:bCs/>
          <w:sz w:val="28"/>
          <w:szCs w:val="28"/>
        </w:rPr>
        <w:t>WHAT HAPPENED?</w:t>
      </w:r>
    </w:p>
    <w:p w14:paraId="7B7B5A99" w14:textId="3754CC41" w:rsidR="00F278E3" w:rsidRPr="002F0470" w:rsidRDefault="00640EBD" w:rsidP="00F278E3">
      <w:pPr>
        <w:pStyle w:val="ListParagraph"/>
        <w:numPr>
          <w:ilvl w:val="1"/>
          <w:numId w:val="1"/>
        </w:numPr>
        <w:spacing w:after="0"/>
        <w:rPr>
          <w:rFonts w:ascii="Calibri" w:hAnsi="Calibri" w:cs="Calibri"/>
          <w:sz w:val="28"/>
          <w:szCs w:val="28"/>
        </w:rPr>
      </w:pPr>
      <w:r w:rsidRPr="002F0470">
        <w:rPr>
          <w:rFonts w:ascii="Calibri" w:hAnsi="Calibri" w:cs="Calibri"/>
          <w:sz w:val="28"/>
          <w:szCs w:val="28"/>
        </w:rPr>
        <w:t>Let’s begin with what happened</w:t>
      </w:r>
      <w:r w:rsidR="003B0AF2" w:rsidRPr="002F0470">
        <w:rPr>
          <w:rFonts w:ascii="Calibri" w:hAnsi="Calibri" w:cs="Calibri"/>
          <w:sz w:val="28"/>
          <w:szCs w:val="28"/>
        </w:rPr>
        <w:t>.  How does the Bible describe the ascension?</w:t>
      </w:r>
    </w:p>
    <w:p w14:paraId="0AFD739C" w14:textId="3FB8547D" w:rsidR="0072273F" w:rsidRPr="002F0470" w:rsidRDefault="0072273F" w:rsidP="00F278E3">
      <w:pPr>
        <w:pStyle w:val="ListParagraph"/>
        <w:numPr>
          <w:ilvl w:val="1"/>
          <w:numId w:val="1"/>
        </w:numPr>
        <w:spacing w:after="0"/>
        <w:rPr>
          <w:rFonts w:ascii="Calibri" w:hAnsi="Calibri" w:cs="Calibri"/>
          <w:sz w:val="28"/>
          <w:szCs w:val="28"/>
        </w:rPr>
      </w:pPr>
      <w:r w:rsidRPr="002F0470">
        <w:rPr>
          <w:rFonts w:ascii="Calibri" w:hAnsi="Calibri" w:cs="Calibri"/>
          <w:sz w:val="28"/>
          <w:szCs w:val="28"/>
        </w:rPr>
        <w:t xml:space="preserve">Jesus predicted His ascension.  </w:t>
      </w:r>
    </w:p>
    <w:p w14:paraId="15D196F9" w14:textId="77777777" w:rsidR="0071032E" w:rsidRPr="002F0470" w:rsidRDefault="0071032E" w:rsidP="0071032E">
      <w:pPr>
        <w:pStyle w:val="ListParagraph"/>
        <w:numPr>
          <w:ilvl w:val="1"/>
          <w:numId w:val="1"/>
        </w:numPr>
        <w:rPr>
          <w:rFonts w:ascii="Calibri" w:hAnsi="Calibri" w:cs="Calibri"/>
          <w:sz w:val="28"/>
          <w:szCs w:val="28"/>
        </w:rPr>
      </w:pPr>
      <w:r w:rsidRPr="002F0470">
        <w:rPr>
          <w:rFonts w:ascii="Calibri" w:hAnsi="Calibri" w:cs="Calibri"/>
          <w:b/>
          <w:bCs/>
          <w:sz w:val="28"/>
          <w:szCs w:val="28"/>
        </w:rPr>
        <w:t>John 20:17</w:t>
      </w:r>
      <w:r w:rsidRPr="002F0470">
        <w:rPr>
          <w:rFonts w:ascii="Calibri" w:hAnsi="Calibri" w:cs="Calibri"/>
          <w:sz w:val="28"/>
          <w:szCs w:val="28"/>
        </w:rPr>
        <w:t xml:space="preserve"> “Don’t cling to me,” Jesus told her, </w:t>
      </w:r>
      <w:proofErr w:type="gramStart"/>
      <w:r w:rsidRPr="002F0470">
        <w:rPr>
          <w:rFonts w:ascii="Calibri" w:hAnsi="Calibri" w:cs="Calibri"/>
          <w:sz w:val="28"/>
          <w:szCs w:val="28"/>
        </w:rPr>
        <w:t>“since</w:t>
      </w:r>
      <w:proofErr w:type="gramEnd"/>
      <w:r w:rsidRPr="002F0470">
        <w:rPr>
          <w:rFonts w:ascii="Calibri" w:hAnsi="Calibri" w:cs="Calibri"/>
          <w:sz w:val="28"/>
          <w:szCs w:val="28"/>
        </w:rPr>
        <w:t xml:space="preserve"> I have not yet ascended to the Father. But go to my brothers and tell them that I am ascending to my Father and your Father, to my God and your God.”</w:t>
      </w:r>
    </w:p>
    <w:p w14:paraId="67508533" w14:textId="06974B81" w:rsidR="0071032E" w:rsidRPr="002F0470" w:rsidRDefault="001C68D2" w:rsidP="0071032E">
      <w:pPr>
        <w:pStyle w:val="ListParagraph"/>
        <w:numPr>
          <w:ilvl w:val="1"/>
          <w:numId w:val="1"/>
        </w:numPr>
        <w:rPr>
          <w:rFonts w:ascii="Calibri" w:hAnsi="Calibri" w:cs="Calibri"/>
          <w:sz w:val="28"/>
          <w:szCs w:val="28"/>
        </w:rPr>
      </w:pPr>
      <w:r w:rsidRPr="002F0470">
        <w:rPr>
          <w:rFonts w:ascii="Calibri" w:hAnsi="Calibri" w:cs="Calibri"/>
          <w:sz w:val="28"/>
          <w:szCs w:val="28"/>
        </w:rPr>
        <w:t>This occurred on Easter morning.  Mary Magdalene went to the tomb where Jesus was buried, and she encountered the resurrected Christ</w:t>
      </w:r>
      <w:r w:rsidR="001E0D0A" w:rsidRPr="002F0470">
        <w:rPr>
          <w:rFonts w:ascii="Calibri" w:hAnsi="Calibri" w:cs="Calibri"/>
          <w:sz w:val="28"/>
          <w:szCs w:val="28"/>
        </w:rPr>
        <w:t xml:space="preserve">.  </w:t>
      </w:r>
      <w:r w:rsidR="001E0D0A" w:rsidRPr="002F0470">
        <w:rPr>
          <w:rFonts w:ascii="Calibri" w:hAnsi="Calibri" w:cs="Calibri"/>
          <w:sz w:val="28"/>
          <w:szCs w:val="28"/>
        </w:rPr>
        <w:lastRenderedPageBreak/>
        <w:t xml:space="preserve">Jesus told her that He was going to ascend to His Father.  </w:t>
      </w:r>
      <w:r w:rsidR="00833A8E" w:rsidRPr="002F0470">
        <w:rPr>
          <w:rFonts w:ascii="Calibri" w:hAnsi="Calibri" w:cs="Calibri"/>
          <w:sz w:val="28"/>
          <w:szCs w:val="28"/>
        </w:rPr>
        <w:t xml:space="preserve">To ascend means “to go up.”  Jesus predicted His ascension on multiple occasions, but His followers didn’t understand.  </w:t>
      </w:r>
    </w:p>
    <w:p w14:paraId="63820E9A" w14:textId="4C7A65AB" w:rsidR="00833A8E" w:rsidRPr="002F0470" w:rsidRDefault="00833A8E" w:rsidP="0071032E">
      <w:pPr>
        <w:pStyle w:val="ListParagraph"/>
        <w:numPr>
          <w:ilvl w:val="1"/>
          <w:numId w:val="1"/>
        </w:numPr>
        <w:rPr>
          <w:rFonts w:ascii="Calibri" w:hAnsi="Calibri" w:cs="Calibri"/>
          <w:sz w:val="28"/>
          <w:szCs w:val="28"/>
        </w:rPr>
      </w:pPr>
      <w:r w:rsidRPr="002F0470">
        <w:rPr>
          <w:rFonts w:ascii="Calibri" w:hAnsi="Calibri" w:cs="Calibri"/>
          <w:sz w:val="28"/>
          <w:szCs w:val="28"/>
        </w:rPr>
        <w:t xml:space="preserve">The ascension itself is </w:t>
      </w:r>
      <w:r w:rsidR="0072273F" w:rsidRPr="002F0470">
        <w:rPr>
          <w:rFonts w:ascii="Calibri" w:hAnsi="Calibri" w:cs="Calibri"/>
          <w:sz w:val="28"/>
          <w:szCs w:val="28"/>
        </w:rPr>
        <w:t xml:space="preserve">described </w:t>
      </w:r>
      <w:r w:rsidR="005C3F6E" w:rsidRPr="002F0470">
        <w:rPr>
          <w:rFonts w:ascii="Calibri" w:hAnsi="Calibri" w:cs="Calibri"/>
          <w:sz w:val="28"/>
          <w:szCs w:val="28"/>
        </w:rPr>
        <w:t xml:space="preserve">in Mark, Luke, and Acts, but the best description is found in the book of Acts.  </w:t>
      </w:r>
    </w:p>
    <w:p w14:paraId="0987B7DD" w14:textId="3B41ABE7" w:rsidR="00C94631" w:rsidRPr="002F0470" w:rsidRDefault="0091283E" w:rsidP="00172363">
      <w:pPr>
        <w:pStyle w:val="ListParagraph"/>
        <w:numPr>
          <w:ilvl w:val="1"/>
          <w:numId w:val="1"/>
        </w:numPr>
        <w:rPr>
          <w:rFonts w:ascii="Calibri" w:hAnsi="Calibri" w:cs="Calibri"/>
          <w:sz w:val="28"/>
          <w:szCs w:val="28"/>
        </w:rPr>
      </w:pPr>
      <w:r w:rsidRPr="002F0470">
        <w:rPr>
          <w:rFonts w:ascii="Calibri" w:hAnsi="Calibri" w:cs="Calibri"/>
          <w:b/>
          <w:bCs/>
          <w:sz w:val="28"/>
          <w:szCs w:val="28"/>
        </w:rPr>
        <w:t>Acts 1:3</w:t>
      </w:r>
      <w:r w:rsidR="00CB6A26" w:rsidRPr="002F0470">
        <w:rPr>
          <w:rFonts w:ascii="Calibri" w:hAnsi="Calibri" w:cs="Calibri"/>
          <w:b/>
          <w:bCs/>
          <w:sz w:val="28"/>
          <w:szCs w:val="28"/>
        </w:rPr>
        <w:t>, 9-11</w:t>
      </w:r>
      <w:r w:rsidRPr="002F0470">
        <w:rPr>
          <w:rFonts w:ascii="Calibri" w:hAnsi="Calibri" w:cs="Calibri"/>
          <w:sz w:val="28"/>
          <w:szCs w:val="28"/>
        </w:rPr>
        <w:t xml:space="preserve"> </w:t>
      </w:r>
      <w:r w:rsidR="00CB6A26" w:rsidRPr="002F0470">
        <w:rPr>
          <w:rFonts w:ascii="Calibri" w:hAnsi="Calibri" w:cs="Calibri"/>
          <w:sz w:val="28"/>
          <w:szCs w:val="28"/>
        </w:rPr>
        <w:t xml:space="preserve">3 After he had suffered, he also presented himself alive to them by many convincing proofs, appearing to them over a period of forty days and speaking about the kingdom of God. </w:t>
      </w:r>
      <w:r w:rsidR="00C94631" w:rsidRPr="002F0470">
        <w:rPr>
          <w:rFonts w:ascii="Calibri" w:hAnsi="Calibri" w:cs="Calibri"/>
          <w:sz w:val="28"/>
          <w:szCs w:val="28"/>
        </w:rPr>
        <w:t>9 After he had said this, he was taken up as they were watching, and a cloud took him out of their sight. 10 While he was going, they were gazing into heaven, and suddenly two men in white clothes stood by them. 11 They said, “Men of Galilee, why do you stand looking up into heaven? This same Jesus, who has been taken from you into heaven, will come in the same way that you have seen him going into heaven.”</w:t>
      </w:r>
    </w:p>
    <w:p w14:paraId="21A511B3" w14:textId="55B4388C" w:rsidR="00C06329" w:rsidRPr="002F0470" w:rsidRDefault="00172363" w:rsidP="00172363">
      <w:pPr>
        <w:pStyle w:val="ListParagraph"/>
        <w:numPr>
          <w:ilvl w:val="1"/>
          <w:numId w:val="1"/>
        </w:numPr>
        <w:rPr>
          <w:rFonts w:ascii="Calibri" w:hAnsi="Calibri" w:cs="Calibri"/>
          <w:sz w:val="28"/>
          <w:szCs w:val="28"/>
        </w:rPr>
      </w:pPr>
      <w:r w:rsidRPr="002F0470">
        <w:rPr>
          <w:rFonts w:ascii="Calibri" w:hAnsi="Calibri" w:cs="Calibri"/>
          <w:sz w:val="28"/>
          <w:szCs w:val="28"/>
        </w:rPr>
        <w:t xml:space="preserve">After the resurrection Jesus spent forty days </w:t>
      </w:r>
      <w:r w:rsidR="00520937" w:rsidRPr="002F0470">
        <w:rPr>
          <w:rFonts w:ascii="Calibri" w:hAnsi="Calibri" w:cs="Calibri"/>
          <w:sz w:val="28"/>
          <w:szCs w:val="28"/>
        </w:rPr>
        <w:t>with His disciples</w:t>
      </w:r>
      <w:r w:rsidR="00C06329" w:rsidRPr="002F0470">
        <w:rPr>
          <w:rFonts w:ascii="Calibri" w:hAnsi="Calibri" w:cs="Calibri"/>
          <w:sz w:val="28"/>
          <w:szCs w:val="28"/>
        </w:rPr>
        <w:t xml:space="preserve"> before His ascension.  </w:t>
      </w:r>
      <w:proofErr w:type="gramStart"/>
      <w:r w:rsidR="009E1261" w:rsidRPr="002F0470">
        <w:rPr>
          <w:rFonts w:ascii="Calibri" w:hAnsi="Calibri" w:cs="Calibri"/>
          <w:sz w:val="28"/>
          <w:szCs w:val="28"/>
        </w:rPr>
        <w:t>So</w:t>
      </w:r>
      <w:proofErr w:type="gramEnd"/>
      <w:r w:rsidR="009E1261" w:rsidRPr="002F0470">
        <w:rPr>
          <w:rFonts w:ascii="Calibri" w:hAnsi="Calibri" w:cs="Calibri"/>
          <w:sz w:val="28"/>
          <w:szCs w:val="28"/>
        </w:rPr>
        <w:t xml:space="preserve"> there are forty days between the resurrection and the ascension.  </w:t>
      </w:r>
      <w:r w:rsidR="00964635" w:rsidRPr="002F0470">
        <w:rPr>
          <w:rFonts w:ascii="Calibri" w:hAnsi="Calibri" w:cs="Calibri"/>
          <w:sz w:val="28"/>
          <w:szCs w:val="28"/>
        </w:rPr>
        <w:t>This is why e</w:t>
      </w:r>
      <w:r w:rsidR="009E1261" w:rsidRPr="002F0470">
        <w:rPr>
          <w:rFonts w:ascii="Calibri" w:hAnsi="Calibri" w:cs="Calibri"/>
          <w:sz w:val="28"/>
          <w:szCs w:val="28"/>
        </w:rPr>
        <w:t xml:space="preserve">very year Christians around the world celebrate Ascension Day, which is forty days after Easter, or the sixth Thursday after Easter.  </w:t>
      </w:r>
      <w:r w:rsidR="00964635" w:rsidRPr="002F0470">
        <w:rPr>
          <w:rFonts w:ascii="Calibri" w:hAnsi="Calibri" w:cs="Calibri"/>
          <w:sz w:val="28"/>
          <w:szCs w:val="28"/>
        </w:rPr>
        <w:t xml:space="preserve">This year it was Thursday, May 29.  </w:t>
      </w:r>
    </w:p>
    <w:p w14:paraId="1EC657CE" w14:textId="25F6E367" w:rsidR="00172363" w:rsidRPr="002F0470" w:rsidRDefault="00520937" w:rsidP="00172363">
      <w:pPr>
        <w:pStyle w:val="ListParagraph"/>
        <w:numPr>
          <w:ilvl w:val="1"/>
          <w:numId w:val="1"/>
        </w:numPr>
        <w:rPr>
          <w:rFonts w:ascii="Calibri" w:hAnsi="Calibri" w:cs="Calibri"/>
          <w:sz w:val="28"/>
          <w:szCs w:val="28"/>
        </w:rPr>
      </w:pPr>
      <w:r w:rsidRPr="002F0470">
        <w:rPr>
          <w:rFonts w:ascii="Calibri" w:hAnsi="Calibri" w:cs="Calibri"/>
          <w:sz w:val="28"/>
          <w:szCs w:val="28"/>
        </w:rPr>
        <w:t>Then</w:t>
      </w:r>
      <w:r w:rsidR="00D05443" w:rsidRPr="002F0470">
        <w:rPr>
          <w:rFonts w:ascii="Calibri" w:hAnsi="Calibri" w:cs="Calibri"/>
          <w:sz w:val="28"/>
          <w:szCs w:val="28"/>
        </w:rPr>
        <w:t xml:space="preserve"> </w:t>
      </w:r>
      <w:r w:rsidR="00FA1D9C" w:rsidRPr="002F0470">
        <w:rPr>
          <w:rFonts w:ascii="Calibri" w:hAnsi="Calibri" w:cs="Calibri"/>
          <w:sz w:val="28"/>
          <w:szCs w:val="28"/>
        </w:rPr>
        <w:t>Jesus</w:t>
      </w:r>
      <w:r w:rsidR="00D05443" w:rsidRPr="002F0470">
        <w:rPr>
          <w:rFonts w:ascii="Calibri" w:hAnsi="Calibri" w:cs="Calibri"/>
          <w:sz w:val="28"/>
          <w:szCs w:val="28"/>
        </w:rPr>
        <w:t xml:space="preserve"> led </w:t>
      </w:r>
      <w:r w:rsidR="00FA1D9C" w:rsidRPr="002F0470">
        <w:rPr>
          <w:rFonts w:ascii="Calibri" w:hAnsi="Calibri" w:cs="Calibri"/>
          <w:sz w:val="28"/>
          <w:szCs w:val="28"/>
        </w:rPr>
        <w:t>His disciples</w:t>
      </w:r>
      <w:r w:rsidR="00D05443" w:rsidRPr="002F0470">
        <w:rPr>
          <w:rFonts w:ascii="Calibri" w:hAnsi="Calibri" w:cs="Calibri"/>
          <w:sz w:val="28"/>
          <w:szCs w:val="28"/>
        </w:rPr>
        <w:t xml:space="preserve"> to Bethany</w:t>
      </w:r>
      <w:r w:rsidR="00C06329" w:rsidRPr="002F0470">
        <w:rPr>
          <w:rFonts w:ascii="Calibri" w:hAnsi="Calibri" w:cs="Calibri"/>
          <w:sz w:val="28"/>
          <w:szCs w:val="28"/>
        </w:rPr>
        <w:t>, about two miles from Jerusalem</w:t>
      </w:r>
      <w:r w:rsidR="00FA1D9C" w:rsidRPr="002F0470">
        <w:rPr>
          <w:rFonts w:ascii="Calibri" w:hAnsi="Calibri" w:cs="Calibri"/>
          <w:sz w:val="28"/>
          <w:szCs w:val="28"/>
        </w:rPr>
        <w:t xml:space="preserve"> (Lk 24:50-51).  As they were watching, </w:t>
      </w:r>
      <w:r w:rsidR="00DF17B9" w:rsidRPr="002F0470">
        <w:rPr>
          <w:rFonts w:ascii="Calibri" w:hAnsi="Calibri" w:cs="Calibri"/>
          <w:sz w:val="28"/>
          <w:szCs w:val="28"/>
        </w:rPr>
        <w:t>He was taken up, and a cloud took him out of their sign.  The disciples are</w:t>
      </w:r>
      <w:r w:rsidR="00C350E0" w:rsidRPr="002F0470">
        <w:rPr>
          <w:rFonts w:ascii="Calibri" w:hAnsi="Calibri" w:cs="Calibri"/>
          <w:sz w:val="28"/>
          <w:szCs w:val="28"/>
        </w:rPr>
        <w:t xml:space="preserve">, no doubt, wondering what just happened, so two angels suddenly appeared standing next to them and said, “Jesus has been taken from you into heaven.”  </w:t>
      </w:r>
    </w:p>
    <w:p w14:paraId="3CEE9A03" w14:textId="364277B9" w:rsidR="007E1B07" w:rsidRPr="002F0470" w:rsidRDefault="001C6F84" w:rsidP="00172363">
      <w:pPr>
        <w:pStyle w:val="ListParagraph"/>
        <w:numPr>
          <w:ilvl w:val="1"/>
          <w:numId w:val="1"/>
        </w:numPr>
        <w:rPr>
          <w:rFonts w:ascii="Calibri" w:hAnsi="Calibri" w:cs="Calibri"/>
          <w:sz w:val="28"/>
          <w:szCs w:val="28"/>
        </w:rPr>
      </w:pPr>
      <w:r w:rsidRPr="002F0470">
        <w:rPr>
          <w:rFonts w:ascii="Calibri" w:hAnsi="Calibri" w:cs="Calibri"/>
          <w:sz w:val="28"/>
          <w:szCs w:val="28"/>
        </w:rPr>
        <w:t>Here are some definitions of the ascension:</w:t>
      </w:r>
    </w:p>
    <w:p w14:paraId="25B06B93" w14:textId="5F5F4D2B" w:rsidR="00695B30" w:rsidRPr="002F0470" w:rsidRDefault="00695B30" w:rsidP="00695B30">
      <w:pPr>
        <w:pStyle w:val="ListParagraph"/>
        <w:numPr>
          <w:ilvl w:val="2"/>
          <w:numId w:val="1"/>
        </w:numPr>
        <w:rPr>
          <w:rFonts w:ascii="Calibri" w:hAnsi="Calibri" w:cs="Calibri"/>
          <w:sz w:val="28"/>
          <w:szCs w:val="28"/>
        </w:rPr>
      </w:pPr>
      <w:r w:rsidRPr="002F0470">
        <w:rPr>
          <w:rFonts w:ascii="Calibri" w:hAnsi="Calibri" w:cs="Calibri"/>
          <w:b/>
          <w:bCs/>
          <w:sz w:val="28"/>
          <w:szCs w:val="28"/>
        </w:rPr>
        <w:t>Millard Erickson</w:t>
      </w:r>
      <w:r w:rsidRPr="002F0470">
        <w:rPr>
          <w:rFonts w:ascii="Calibri" w:hAnsi="Calibri" w:cs="Calibri"/>
          <w:sz w:val="28"/>
          <w:szCs w:val="28"/>
        </w:rPr>
        <w:t xml:space="preserve"> defines the ascension as Christ “leaving the conditions of earth and reassuming his place with the Father.”  </w:t>
      </w:r>
      <w:r w:rsidR="004F6586" w:rsidRPr="002F0470">
        <w:rPr>
          <w:rFonts w:ascii="Calibri" w:hAnsi="Calibri" w:cs="Calibri"/>
          <w:sz w:val="28"/>
          <w:szCs w:val="28"/>
        </w:rPr>
        <w:t>(</w:t>
      </w:r>
      <w:r w:rsidRPr="002F0470">
        <w:rPr>
          <w:rFonts w:ascii="Calibri" w:hAnsi="Calibri" w:cs="Calibri"/>
          <w:sz w:val="28"/>
          <w:szCs w:val="28"/>
        </w:rPr>
        <w:t xml:space="preserve">Erickson, </w:t>
      </w:r>
      <w:r w:rsidRPr="002F0470">
        <w:rPr>
          <w:rFonts w:ascii="Calibri" w:hAnsi="Calibri" w:cs="Calibri"/>
          <w:i/>
          <w:iCs/>
          <w:sz w:val="28"/>
          <w:szCs w:val="28"/>
        </w:rPr>
        <w:t>Christian Theology</w:t>
      </w:r>
      <w:r w:rsidRPr="002F0470">
        <w:rPr>
          <w:rFonts w:ascii="Calibri" w:hAnsi="Calibri" w:cs="Calibri"/>
          <w:sz w:val="28"/>
          <w:szCs w:val="28"/>
        </w:rPr>
        <w:t>, 796</w:t>
      </w:r>
      <w:r w:rsidR="004F6586" w:rsidRPr="002F0470">
        <w:rPr>
          <w:rFonts w:ascii="Calibri" w:hAnsi="Calibri" w:cs="Calibri"/>
          <w:sz w:val="28"/>
          <w:szCs w:val="28"/>
        </w:rPr>
        <w:t>)</w:t>
      </w:r>
    </w:p>
    <w:p w14:paraId="0AE57F6C" w14:textId="1EF6E131" w:rsidR="00480658" w:rsidRPr="002F0470" w:rsidRDefault="004F6586" w:rsidP="00480658">
      <w:pPr>
        <w:pStyle w:val="ListParagraph"/>
        <w:numPr>
          <w:ilvl w:val="2"/>
          <w:numId w:val="1"/>
        </w:numPr>
        <w:rPr>
          <w:rFonts w:ascii="Calibri" w:hAnsi="Calibri" w:cs="Calibri"/>
          <w:sz w:val="28"/>
          <w:szCs w:val="28"/>
        </w:rPr>
      </w:pPr>
      <w:r w:rsidRPr="002F0470">
        <w:rPr>
          <w:rFonts w:ascii="Calibri" w:hAnsi="Calibri" w:cs="Calibri"/>
          <w:b/>
          <w:bCs/>
          <w:sz w:val="28"/>
          <w:szCs w:val="28"/>
        </w:rPr>
        <w:t>Alexander Ross</w:t>
      </w:r>
      <w:r w:rsidRPr="002F0470">
        <w:rPr>
          <w:rFonts w:ascii="Calibri" w:hAnsi="Calibri" w:cs="Calibri"/>
          <w:sz w:val="28"/>
          <w:szCs w:val="28"/>
        </w:rPr>
        <w:t xml:space="preserve"> </w:t>
      </w:r>
      <w:r w:rsidR="00480658" w:rsidRPr="002F0470">
        <w:rPr>
          <w:rFonts w:ascii="Calibri" w:hAnsi="Calibri" w:cs="Calibri"/>
          <w:sz w:val="28"/>
          <w:szCs w:val="28"/>
        </w:rPr>
        <w:t xml:space="preserve">“That act of the </w:t>
      </w:r>
      <w:proofErr w:type="gramStart"/>
      <w:r w:rsidR="00480658" w:rsidRPr="002F0470">
        <w:rPr>
          <w:rFonts w:ascii="Calibri" w:hAnsi="Calibri" w:cs="Calibri"/>
          <w:sz w:val="28"/>
          <w:szCs w:val="28"/>
        </w:rPr>
        <w:t>God-man</w:t>
      </w:r>
      <w:proofErr w:type="gramEnd"/>
      <w:r w:rsidR="00480658" w:rsidRPr="002F0470">
        <w:rPr>
          <w:rFonts w:ascii="Calibri" w:hAnsi="Calibri" w:cs="Calibri"/>
          <w:sz w:val="28"/>
          <w:szCs w:val="28"/>
        </w:rPr>
        <w:t xml:space="preserve"> by which he brought to an end </w:t>
      </w:r>
      <w:proofErr w:type="gramStart"/>
      <w:r w:rsidR="00480658" w:rsidRPr="002F0470">
        <w:rPr>
          <w:rFonts w:ascii="Calibri" w:hAnsi="Calibri" w:cs="Calibri"/>
          <w:sz w:val="28"/>
          <w:szCs w:val="28"/>
        </w:rPr>
        <w:t>his post-resurrection appearances</w:t>
      </w:r>
      <w:proofErr w:type="gramEnd"/>
      <w:r w:rsidR="00480658" w:rsidRPr="002F0470">
        <w:rPr>
          <w:rFonts w:ascii="Calibri" w:hAnsi="Calibri" w:cs="Calibri"/>
          <w:sz w:val="28"/>
          <w:szCs w:val="28"/>
        </w:rPr>
        <w:t xml:space="preserve"> to his disciples, was finally parted from them physically, and passed into the other </w:t>
      </w:r>
      <w:r w:rsidR="00480658" w:rsidRPr="002F0470">
        <w:rPr>
          <w:rFonts w:ascii="Calibri" w:hAnsi="Calibri" w:cs="Calibri"/>
          <w:sz w:val="28"/>
          <w:szCs w:val="28"/>
        </w:rPr>
        <w:lastRenderedPageBreak/>
        <w:t xml:space="preserve">world, to remain there until his second advent.” </w:t>
      </w:r>
      <w:r w:rsidRPr="002F0470">
        <w:rPr>
          <w:rFonts w:ascii="Calibri" w:hAnsi="Calibri" w:cs="Calibri"/>
          <w:sz w:val="28"/>
          <w:szCs w:val="28"/>
        </w:rPr>
        <w:t>(</w:t>
      </w:r>
      <w:r w:rsidR="00480658" w:rsidRPr="002F0470">
        <w:rPr>
          <w:rFonts w:ascii="Calibri" w:hAnsi="Calibri" w:cs="Calibri"/>
          <w:i/>
          <w:iCs/>
          <w:sz w:val="28"/>
          <w:szCs w:val="28"/>
        </w:rPr>
        <w:t>Baker Evangelical Dictionary of Theology</w:t>
      </w:r>
      <w:r w:rsidRPr="002F0470">
        <w:rPr>
          <w:rFonts w:ascii="Calibri" w:hAnsi="Calibri" w:cs="Calibri"/>
          <w:sz w:val="28"/>
          <w:szCs w:val="28"/>
        </w:rPr>
        <w:t>)</w:t>
      </w:r>
    </w:p>
    <w:p w14:paraId="72FEDBA9" w14:textId="02A5AA49" w:rsidR="001C6F84" w:rsidRPr="002F0470" w:rsidRDefault="004F6586" w:rsidP="004F6586">
      <w:pPr>
        <w:pStyle w:val="ListParagraph"/>
        <w:numPr>
          <w:ilvl w:val="1"/>
          <w:numId w:val="1"/>
        </w:numPr>
        <w:rPr>
          <w:rFonts w:ascii="Calibri" w:hAnsi="Calibri" w:cs="Calibri"/>
          <w:sz w:val="28"/>
          <w:szCs w:val="28"/>
        </w:rPr>
      </w:pPr>
      <w:r w:rsidRPr="002F0470">
        <w:rPr>
          <w:rFonts w:ascii="Calibri" w:hAnsi="Calibri" w:cs="Calibri"/>
          <w:sz w:val="28"/>
          <w:szCs w:val="28"/>
        </w:rPr>
        <w:t>This is affirmed all over the New Testament.</w:t>
      </w:r>
    </w:p>
    <w:p w14:paraId="49AF76DD" w14:textId="364F5ED8" w:rsidR="007462F0" w:rsidRPr="002F0470" w:rsidRDefault="007462F0" w:rsidP="007462F0">
      <w:pPr>
        <w:pStyle w:val="ListParagraph"/>
        <w:numPr>
          <w:ilvl w:val="1"/>
          <w:numId w:val="1"/>
        </w:numPr>
        <w:rPr>
          <w:rFonts w:ascii="Calibri" w:hAnsi="Calibri" w:cs="Calibri"/>
          <w:sz w:val="28"/>
          <w:szCs w:val="28"/>
        </w:rPr>
      </w:pPr>
      <w:r w:rsidRPr="002F0470">
        <w:rPr>
          <w:rFonts w:ascii="Calibri" w:hAnsi="Calibri" w:cs="Calibri"/>
          <w:b/>
          <w:bCs/>
          <w:sz w:val="28"/>
          <w:szCs w:val="28"/>
        </w:rPr>
        <w:t>Ephesians 4:10</w:t>
      </w:r>
      <w:r w:rsidRPr="002F0470">
        <w:rPr>
          <w:rFonts w:ascii="Calibri" w:hAnsi="Calibri" w:cs="Calibri"/>
          <w:sz w:val="28"/>
          <w:szCs w:val="28"/>
        </w:rPr>
        <w:t xml:space="preserve"> The one who descended is also the one who ascended far above all the heavens, to fill all things.</w:t>
      </w:r>
    </w:p>
    <w:p w14:paraId="773318AE" w14:textId="77777777" w:rsidR="00A91EDD" w:rsidRPr="002F0470" w:rsidRDefault="00A91EDD" w:rsidP="00A91EDD">
      <w:pPr>
        <w:pStyle w:val="ListParagraph"/>
        <w:numPr>
          <w:ilvl w:val="1"/>
          <w:numId w:val="1"/>
        </w:numPr>
        <w:rPr>
          <w:rFonts w:ascii="Calibri" w:hAnsi="Calibri" w:cs="Calibri"/>
          <w:sz w:val="28"/>
          <w:szCs w:val="28"/>
        </w:rPr>
      </w:pPr>
      <w:r w:rsidRPr="002F0470">
        <w:rPr>
          <w:rFonts w:ascii="Calibri" w:hAnsi="Calibri" w:cs="Calibri"/>
          <w:b/>
          <w:bCs/>
          <w:sz w:val="28"/>
          <w:szCs w:val="28"/>
        </w:rPr>
        <w:t>1 Timothy 3:16</w:t>
      </w:r>
      <w:r w:rsidRPr="002F0470">
        <w:rPr>
          <w:rFonts w:ascii="Calibri" w:hAnsi="Calibri" w:cs="Calibri"/>
          <w:sz w:val="28"/>
          <w:szCs w:val="28"/>
        </w:rPr>
        <w:t xml:space="preserve"> And most certainly, the mystery of godliness is great: He was manifested in the flesh, vindicated in the Spirit, seen by angels, preached among the nations, believed on in the world, taken up in glory.</w:t>
      </w:r>
    </w:p>
    <w:p w14:paraId="15CBD23C" w14:textId="1B382F1A" w:rsidR="00A617FE" w:rsidRPr="002F0470" w:rsidRDefault="00A617FE" w:rsidP="00A91EDD">
      <w:pPr>
        <w:pStyle w:val="ListParagraph"/>
        <w:numPr>
          <w:ilvl w:val="1"/>
          <w:numId w:val="1"/>
        </w:numPr>
        <w:rPr>
          <w:rFonts w:ascii="Calibri" w:hAnsi="Calibri" w:cs="Calibri"/>
          <w:sz w:val="28"/>
          <w:szCs w:val="28"/>
        </w:rPr>
      </w:pPr>
      <w:r w:rsidRPr="002F0470">
        <w:rPr>
          <w:rFonts w:ascii="Calibri" w:hAnsi="Calibri" w:cs="Calibri"/>
          <w:sz w:val="28"/>
          <w:szCs w:val="28"/>
        </w:rPr>
        <w:t>As an event</w:t>
      </w:r>
      <w:r w:rsidR="00C51B7D" w:rsidRPr="002F0470">
        <w:rPr>
          <w:rFonts w:ascii="Calibri" w:hAnsi="Calibri" w:cs="Calibri"/>
          <w:sz w:val="28"/>
          <w:szCs w:val="28"/>
        </w:rPr>
        <w:t xml:space="preserve">, the ascension simply refers to Christ being taken up into heaven after His resurrection.  </w:t>
      </w:r>
    </w:p>
    <w:p w14:paraId="6D6705D3" w14:textId="13E4D25A" w:rsidR="005F770C" w:rsidRPr="002F0470" w:rsidRDefault="005F770C" w:rsidP="00A91EDD">
      <w:pPr>
        <w:pStyle w:val="ListParagraph"/>
        <w:numPr>
          <w:ilvl w:val="1"/>
          <w:numId w:val="1"/>
        </w:numPr>
        <w:rPr>
          <w:rFonts w:ascii="Calibri" w:hAnsi="Calibri" w:cs="Calibri"/>
          <w:sz w:val="28"/>
          <w:szCs w:val="28"/>
        </w:rPr>
      </w:pPr>
      <w:r w:rsidRPr="002F0470">
        <w:rPr>
          <w:rFonts w:ascii="Calibri" w:hAnsi="Calibri" w:cs="Calibri"/>
          <w:sz w:val="28"/>
          <w:szCs w:val="28"/>
        </w:rPr>
        <w:t xml:space="preserve">That leads to a question:  What is Jesus doing today?  </w:t>
      </w:r>
      <w:r w:rsidR="00FE6AF7" w:rsidRPr="002F0470">
        <w:rPr>
          <w:rFonts w:ascii="Calibri" w:hAnsi="Calibri" w:cs="Calibri"/>
          <w:sz w:val="28"/>
          <w:szCs w:val="28"/>
        </w:rPr>
        <w:t xml:space="preserve">The Bible says several things about this.  </w:t>
      </w:r>
    </w:p>
    <w:p w14:paraId="46D03D79" w14:textId="5285EA1D" w:rsidR="00F278E3" w:rsidRPr="002F0470" w:rsidRDefault="00F278E3" w:rsidP="00F278E3">
      <w:pPr>
        <w:pStyle w:val="ListParagraph"/>
        <w:numPr>
          <w:ilvl w:val="0"/>
          <w:numId w:val="1"/>
        </w:numPr>
        <w:spacing w:after="0"/>
        <w:rPr>
          <w:rFonts w:ascii="Calibri" w:hAnsi="Calibri" w:cs="Calibri"/>
          <w:b/>
          <w:bCs/>
          <w:sz w:val="28"/>
          <w:szCs w:val="28"/>
        </w:rPr>
      </w:pPr>
      <w:r w:rsidRPr="002F0470">
        <w:rPr>
          <w:rFonts w:ascii="Calibri" w:hAnsi="Calibri" w:cs="Calibri"/>
          <w:b/>
          <w:bCs/>
          <w:sz w:val="28"/>
          <w:szCs w:val="28"/>
        </w:rPr>
        <w:t>WHAT IS JESUS DOING TODAY</w:t>
      </w:r>
      <w:r w:rsidR="00D24B8C" w:rsidRPr="002F0470">
        <w:rPr>
          <w:rFonts w:ascii="Calibri" w:hAnsi="Calibri" w:cs="Calibri"/>
          <w:b/>
          <w:bCs/>
          <w:sz w:val="28"/>
          <w:szCs w:val="28"/>
        </w:rPr>
        <w:t xml:space="preserve">?  </w:t>
      </w:r>
    </w:p>
    <w:p w14:paraId="74E03426" w14:textId="75052A0A" w:rsidR="00F278E3" w:rsidRPr="002F0470" w:rsidRDefault="00BE048D" w:rsidP="00F278E3">
      <w:pPr>
        <w:pStyle w:val="ListParagraph"/>
        <w:numPr>
          <w:ilvl w:val="1"/>
          <w:numId w:val="1"/>
        </w:numPr>
        <w:spacing w:after="0"/>
        <w:rPr>
          <w:rFonts w:ascii="Calibri" w:hAnsi="Calibri" w:cs="Calibri"/>
          <w:b/>
          <w:bCs/>
          <w:sz w:val="28"/>
          <w:szCs w:val="28"/>
        </w:rPr>
      </w:pPr>
      <w:r w:rsidRPr="002F0470">
        <w:rPr>
          <w:rFonts w:ascii="Calibri" w:hAnsi="Calibri" w:cs="Calibri"/>
          <w:b/>
          <w:bCs/>
          <w:sz w:val="28"/>
          <w:szCs w:val="28"/>
        </w:rPr>
        <w:t>He is bodily in heaven.</w:t>
      </w:r>
    </w:p>
    <w:p w14:paraId="1B69B6F1" w14:textId="6751375C" w:rsidR="00BE048D" w:rsidRPr="002F0470" w:rsidRDefault="001D4B1E" w:rsidP="00BE048D">
      <w:pPr>
        <w:pStyle w:val="ListParagraph"/>
        <w:numPr>
          <w:ilvl w:val="2"/>
          <w:numId w:val="1"/>
        </w:numPr>
        <w:spacing w:after="0"/>
        <w:rPr>
          <w:rFonts w:ascii="Calibri" w:hAnsi="Calibri" w:cs="Calibri"/>
          <w:sz w:val="28"/>
          <w:szCs w:val="28"/>
        </w:rPr>
      </w:pPr>
      <w:r w:rsidRPr="002F0470">
        <w:rPr>
          <w:rFonts w:ascii="Calibri" w:hAnsi="Calibri" w:cs="Calibri"/>
          <w:sz w:val="28"/>
          <w:szCs w:val="28"/>
        </w:rPr>
        <w:t xml:space="preserve">First, let’s </w:t>
      </w:r>
      <w:r w:rsidR="0065281A" w:rsidRPr="002F0470">
        <w:rPr>
          <w:rFonts w:ascii="Calibri" w:hAnsi="Calibri" w:cs="Calibri"/>
          <w:sz w:val="28"/>
          <w:szCs w:val="28"/>
        </w:rPr>
        <w:t>deal</w:t>
      </w:r>
      <w:r w:rsidRPr="002F0470">
        <w:rPr>
          <w:rFonts w:ascii="Calibri" w:hAnsi="Calibri" w:cs="Calibri"/>
          <w:sz w:val="28"/>
          <w:szCs w:val="28"/>
        </w:rPr>
        <w:t xml:space="preserve"> with where Jesus is today</w:t>
      </w:r>
      <w:r w:rsidR="0065281A" w:rsidRPr="002F0470">
        <w:rPr>
          <w:rFonts w:ascii="Calibri" w:hAnsi="Calibri" w:cs="Calibri"/>
          <w:sz w:val="28"/>
          <w:szCs w:val="28"/>
        </w:rPr>
        <w:t xml:space="preserve"> – </w:t>
      </w:r>
      <w:r w:rsidR="00D71300" w:rsidRPr="002F0470">
        <w:rPr>
          <w:rFonts w:ascii="Calibri" w:hAnsi="Calibri" w:cs="Calibri"/>
          <w:sz w:val="28"/>
          <w:szCs w:val="28"/>
        </w:rPr>
        <w:t>His current location.</w:t>
      </w:r>
      <w:r w:rsidRPr="002F0470">
        <w:rPr>
          <w:rFonts w:ascii="Calibri" w:hAnsi="Calibri" w:cs="Calibri"/>
          <w:sz w:val="28"/>
          <w:szCs w:val="28"/>
        </w:rPr>
        <w:t xml:space="preserve">  The ascension tells us that Jesus is bodily in heaven.  </w:t>
      </w:r>
    </w:p>
    <w:p w14:paraId="70A629B3" w14:textId="77777777" w:rsidR="000751CB" w:rsidRPr="002F0470" w:rsidRDefault="000751CB" w:rsidP="000751CB">
      <w:pPr>
        <w:pStyle w:val="ListParagraph"/>
        <w:numPr>
          <w:ilvl w:val="2"/>
          <w:numId w:val="1"/>
        </w:numPr>
        <w:rPr>
          <w:rFonts w:ascii="Calibri" w:hAnsi="Calibri" w:cs="Calibri"/>
          <w:sz w:val="28"/>
          <w:szCs w:val="28"/>
        </w:rPr>
      </w:pPr>
      <w:r w:rsidRPr="002F0470">
        <w:rPr>
          <w:rFonts w:ascii="Calibri" w:hAnsi="Calibri" w:cs="Calibri"/>
          <w:b/>
          <w:bCs/>
          <w:sz w:val="28"/>
          <w:szCs w:val="28"/>
        </w:rPr>
        <w:t>Luke 24:50-51</w:t>
      </w:r>
      <w:r w:rsidRPr="002F0470">
        <w:rPr>
          <w:rFonts w:ascii="Calibri" w:hAnsi="Calibri" w:cs="Calibri"/>
          <w:sz w:val="28"/>
          <w:szCs w:val="28"/>
        </w:rPr>
        <w:t xml:space="preserve"> 50 Then he led them out to the vicinity of Bethany, and </w:t>
      </w:r>
      <w:proofErr w:type="gramStart"/>
      <w:r w:rsidRPr="002F0470">
        <w:rPr>
          <w:rFonts w:ascii="Calibri" w:hAnsi="Calibri" w:cs="Calibri"/>
          <w:sz w:val="28"/>
          <w:szCs w:val="28"/>
        </w:rPr>
        <w:t>lifting up</w:t>
      </w:r>
      <w:proofErr w:type="gramEnd"/>
      <w:r w:rsidRPr="002F0470">
        <w:rPr>
          <w:rFonts w:ascii="Calibri" w:hAnsi="Calibri" w:cs="Calibri"/>
          <w:sz w:val="28"/>
          <w:szCs w:val="28"/>
        </w:rPr>
        <w:t xml:space="preserve"> his hands he blessed them. 51 And while he was blessing them, he left them and was carried up into heaven.</w:t>
      </w:r>
    </w:p>
    <w:p w14:paraId="44D068B1" w14:textId="1250D9E6" w:rsidR="009F2FA9" w:rsidRPr="002F0470" w:rsidRDefault="009F2FA9" w:rsidP="000751CB">
      <w:pPr>
        <w:pStyle w:val="ListParagraph"/>
        <w:numPr>
          <w:ilvl w:val="2"/>
          <w:numId w:val="1"/>
        </w:numPr>
        <w:rPr>
          <w:rFonts w:ascii="Calibri" w:hAnsi="Calibri" w:cs="Calibri"/>
          <w:sz w:val="28"/>
          <w:szCs w:val="28"/>
        </w:rPr>
      </w:pPr>
      <w:r w:rsidRPr="002F0470">
        <w:rPr>
          <w:rFonts w:ascii="Calibri" w:hAnsi="Calibri" w:cs="Calibri"/>
          <w:sz w:val="28"/>
          <w:szCs w:val="28"/>
        </w:rPr>
        <w:t>Jesus is eternal</w:t>
      </w:r>
      <w:r w:rsidR="00F87B17" w:rsidRPr="002F0470">
        <w:rPr>
          <w:rFonts w:ascii="Calibri" w:hAnsi="Calibri" w:cs="Calibri"/>
          <w:sz w:val="28"/>
          <w:szCs w:val="28"/>
        </w:rPr>
        <w:t>ly God</w:t>
      </w:r>
      <w:r w:rsidRPr="002F0470">
        <w:rPr>
          <w:rFonts w:ascii="Calibri" w:hAnsi="Calibri" w:cs="Calibri"/>
          <w:sz w:val="28"/>
          <w:szCs w:val="28"/>
        </w:rPr>
        <w:t xml:space="preserve">.  </w:t>
      </w:r>
      <w:r w:rsidR="00F87B17" w:rsidRPr="002F0470">
        <w:rPr>
          <w:rFonts w:ascii="Calibri" w:hAnsi="Calibri" w:cs="Calibri"/>
          <w:sz w:val="28"/>
          <w:szCs w:val="28"/>
        </w:rPr>
        <w:t>He was with God in the beginning (Jn 1:1-2).  When He came to earth, He took on human flesh</w:t>
      </w:r>
      <w:r w:rsidR="00E21CF1" w:rsidRPr="002F0470">
        <w:rPr>
          <w:rFonts w:ascii="Calibri" w:hAnsi="Calibri" w:cs="Calibri"/>
          <w:sz w:val="28"/>
          <w:szCs w:val="28"/>
        </w:rPr>
        <w:t xml:space="preserve">.  “The Word became flesh and dwelt among us (Jn 1:14).”  He was fully God and fully man.  </w:t>
      </w:r>
      <w:r w:rsidR="00BA2734" w:rsidRPr="002F0470">
        <w:rPr>
          <w:rFonts w:ascii="Calibri" w:hAnsi="Calibri" w:cs="Calibri"/>
          <w:sz w:val="28"/>
          <w:szCs w:val="28"/>
        </w:rPr>
        <w:t>When He died and rose from the grave, God gave Him a new resurrected body.</w:t>
      </w:r>
      <w:r w:rsidR="00370356" w:rsidRPr="002F0470">
        <w:rPr>
          <w:rFonts w:ascii="Calibri" w:hAnsi="Calibri" w:cs="Calibri"/>
          <w:sz w:val="28"/>
          <w:szCs w:val="28"/>
        </w:rPr>
        <w:t xml:space="preserve">  </w:t>
      </w:r>
      <w:r w:rsidR="00904370" w:rsidRPr="002F0470">
        <w:rPr>
          <w:rFonts w:ascii="Calibri" w:hAnsi="Calibri" w:cs="Calibri"/>
          <w:sz w:val="28"/>
          <w:szCs w:val="28"/>
        </w:rPr>
        <w:t>W</w:t>
      </w:r>
      <w:r w:rsidR="00370356" w:rsidRPr="002F0470">
        <w:rPr>
          <w:rFonts w:ascii="Calibri" w:hAnsi="Calibri" w:cs="Calibri"/>
          <w:sz w:val="28"/>
          <w:szCs w:val="28"/>
        </w:rPr>
        <w:t>hen He ascended, He didn’t leave His body here on earth</w:t>
      </w:r>
      <w:r w:rsidR="00EC1379" w:rsidRPr="002F0470">
        <w:rPr>
          <w:rFonts w:ascii="Calibri" w:hAnsi="Calibri" w:cs="Calibri"/>
          <w:sz w:val="28"/>
          <w:szCs w:val="28"/>
        </w:rPr>
        <w:t xml:space="preserve"> and return to His pre-incarnate form, He ascended to heaven as the </w:t>
      </w:r>
      <w:proofErr w:type="gramStart"/>
      <w:r w:rsidR="00EC1379" w:rsidRPr="002F0470">
        <w:rPr>
          <w:rFonts w:ascii="Calibri" w:hAnsi="Calibri" w:cs="Calibri"/>
          <w:sz w:val="28"/>
          <w:szCs w:val="28"/>
        </w:rPr>
        <w:t>God-man</w:t>
      </w:r>
      <w:proofErr w:type="gramEnd"/>
      <w:r w:rsidR="00EC1379" w:rsidRPr="002F0470">
        <w:rPr>
          <w:rFonts w:ascii="Calibri" w:hAnsi="Calibri" w:cs="Calibri"/>
          <w:sz w:val="28"/>
          <w:szCs w:val="28"/>
        </w:rPr>
        <w:t>.  Therefore, today Jesus is physically in heaven</w:t>
      </w:r>
      <w:r w:rsidR="00904370" w:rsidRPr="002F0470">
        <w:rPr>
          <w:rFonts w:ascii="Calibri" w:hAnsi="Calibri" w:cs="Calibri"/>
          <w:sz w:val="28"/>
          <w:szCs w:val="28"/>
        </w:rPr>
        <w:t xml:space="preserve">, fully God, and fully man.  </w:t>
      </w:r>
    </w:p>
    <w:p w14:paraId="0282E2B1" w14:textId="3CDE1C6A" w:rsidR="00A130B0" w:rsidRPr="002F0470" w:rsidRDefault="00A130B0" w:rsidP="000751CB">
      <w:pPr>
        <w:pStyle w:val="ListParagraph"/>
        <w:numPr>
          <w:ilvl w:val="2"/>
          <w:numId w:val="1"/>
        </w:numPr>
        <w:rPr>
          <w:rFonts w:ascii="Calibri" w:hAnsi="Calibri" w:cs="Calibri"/>
          <w:sz w:val="28"/>
          <w:szCs w:val="28"/>
        </w:rPr>
      </w:pPr>
      <w:r w:rsidRPr="002F0470">
        <w:rPr>
          <w:rFonts w:ascii="Calibri" w:hAnsi="Calibri" w:cs="Calibri"/>
          <w:sz w:val="28"/>
          <w:szCs w:val="28"/>
        </w:rPr>
        <w:t>When you go to heaven, you will be able to see what Jesus looks like</w:t>
      </w:r>
      <w:r w:rsidR="00FF5B99" w:rsidRPr="002F0470">
        <w:rPr>
          <w:rFonts w:ascii="Calibri" w:hAnsi="Calibri" w:cs="Calibri"/>
          <w:sz w:val="28"/>
          <w:szCs w:val="28"/>
        </w:rPr>
        <w:t xml:space="preserve">, and when He returns, He will give you a new resurrected body like His, and you will be physically with Jesus </w:t>
      </w:r>
      <w:r w:rsidR="00907651" w:rsidRPr="002F0470">
        <w:rPr>
          <w:rFonts w:ascii="Calibri" w:hAnsi="Calibri" w:cs="Calibri"/>
          <w:sz w:val="28"/>
          <w:szCs w:val="28"/>
        </w:rPr>
        <w:t xml:space="preserve">for all eternity (1 Jn 3:2).  </w:t>
      </w:r>
      <w:r w:rsidR="00A810FB" w:rsidRPr="002F0470">
        <w:rPr>
          <w:rFonts w:ascii="Calibri" w:hAnsi="Calibri" w:cs="Calibri"/>
          <w:sz w:val="28"/>
          <w:szCs w:val="28"/>
        </w:rPr>
        <w:t xml:space="preserve">You will be able to touch Him, to hold His hand, to give Him a hug.  </w:t>
      </w:r>
    </w:p>
    <w:p w14:paraId="60C1EEF8" w14:textId="197D7D85" w:rsidR="0080049E" w:rsidRPr="002F0470" w:rsidRDefault="0065281A" w:rsidP="0080049E">
      <w:pPr>
        <w:pStyle w:val="ListParagraph"/>
        <w:numPr>
          <w:ilvl w:val="1"/>
          <w:numId w:val="1"/>
        </w:numPr>
        <w:rPr>
          <w:rFonts w:ascii="Calibri" w:hAnsi="Calibri" w:cs="Calibri"/>
          <w:b/>
          <w:bCs/>
          <w:sz w:val="28"/>
          <w:szCs w:val="28"/>
        </w:rPr>
      </w:pPr>
      <w:r w:rsidRPr="002F0470">
        <w:rPr>
          <w:rFonts w:ascii="Calibri" w:hAnsi="Calibri" w:cs="Calibri"/>
          <w:b/>
          <w:bCs/>
          <w:sz w:val="28"/>
          <w:szCs w:val="28"/>
        </w:rPr>
        <w:lastRenderedPageBreak/>
        <w:t>He is sitting at the right hand of God.</w:t>
      </w:r>
    </w:p>
    <w:p w14:paraId="3D3CB712" w14:textId="07C03B47" w:rsidR="0065281A" w:rsidRPr="002F0470" w:rsidRDefault="0065281A" w:rsidP="0065281A">
      <w:pPr>
        <w:pStyle w:val="ListParagraph"/>
        <w:numPr>
          <w:ilvl w:val="2"/>
          <w:numId w:val="1"/>
        </w:numPr>
        <w:rPr>
          <w:rFonts w:ascii="Calibri" w:hAnsi="Calibri" w:cs="Calibri"/>
          <w:sz w:val="28"/>
          <w:szCs w:val="28"/>
        </w:rPr>
      </w:pPr>
      <w:r w:rsidRPr="002F0470">
        <w:rPr>
          <w:rFonts w:ascii="Calibri" w:hAnsi="Calibri" w:cs="Calibri"/>
          <w:sz w:val="28"/>
          <w:szCs w:val="28"/>
        </w:rPr>
        <w:t xml:space="preserve">When Jesus ascended into heaven, He sat down at the right hand of God.  This is affirmed all throughout the New Testament.  </w:t>
      </w:r>
    </w:p>
    <w:p w14:paraId="5C99B438" w14:textId="77777777" w:rsidR="00596266" w:rsidRPr="002F0470" w:rsidRDefault="00596266" w:rsidP="00596266">
      <w:pPr>
        <w:pStyle w:val="ListParagraph"/>
        <w:numPr>
          <w:ilvl w:val="2"/>
          <w:numId w:val="1"/>
        </w:numPr>
        <w:rPr>
          <w:rFonts w:ascii="Calibri" w:hAnsi="Calibri" w:cs="Calibri"/>
          <w:sz w:val="28"/>
          <w:szCs w:val="28"/>
        </w:rPr>
      </w:pPr>
      <w:r w:rsidRPr="002F0470">
        <w:rPr>
          <w:rFonts w:ascii="Calibri" w:hAnsi="Calibri" w:cs="Calibri"/>
          <w:b/>
          <w:bCs/>
          <w:sz w:val="28"/>
          <w:szCs w:val="28"/>
        </w:rPr>
        <w:t>Mark 16:19</w:t>
      </w:r>
      <w:r w:rsidRPr="002F0470">
        <w:rPr>
          <w:rFonts w:ascii="Calibri" w:hAnsi="Calibri" w:cs="Calibri"/>
          <w:sz w:val="28"/>
          <w:szCs w:val="28"/>
        </w:rPr>
        <w:t xml:space="preserve"> So the Lord Jesus, after speaking to them, was taken up into heaven and sat down at the right hand of God.</w:t>
      </w:r>
    </w:p>
    <w:p w14:paraId="1F150661" w14:textId="77777777" w:rsidR="00D141CD" w:rsidRPr="002F0470" w:rsidRDefault="00D141CD" w:rsidP="00D141CD">
      <w:pPr>
        <w:pStyle w:val="ListParagraph"/>
        <w:numPr>
          <w:ilvl w:val="2"/>
          <w:numId w:val="1"/>
        </w:numPr>
        <w:rPr>
          <w:rFonts w:ascii="Calibri" w:hAnsi="Calibri" w:cs="Calibri"/>
          <w:sz w:val="28"/>
          <w:szCs w:val="28"/>
        </w:rPr>
      </w:pPr>
      <w:r w:rsidRPr="002F0470">
        <w:rPr>
          <w:rFonts w:ascii="Calibri" w:hAnsi="Calibri" w:cs="Calibri"/>
          <w:sz w:val="28"/>
          <w:szCs w:val="28"/>
        </w:rPr>
        <w:t xml:space="preserve">This is called the session of Christ, or His session at God’s right hand, from the Latin word </w:t>
      </w:r>
      <w:proofErr w:type="spellStart"/>
      <w:r w:rsidRPr="002F0470">
        <w:rPr>
          <w:rFonts w:ascii="Calibri" w:hAnsi="Calibri" w:cs="Calibri"/>
          <w:i/>
          <w:iCs/>
          <w:sz w:val="28"/>
          <w:szCs w:val="28"/>
        </w:rPr>
        <w:t>sessio</w:t>
      </w:r>
      <w:proofErr w:type="spellEnd"/>
      <w:r w:rsidRPr="002F0470">
        <w:rPr>
          <w:rFonts w:ascii="Calibri" w:hAnsi="Calibri" w:cs="Calibri"/>
          <w:sz w:val="28"/>
          <w:szCs w:val="28"/>
        </w:rPr>
        <w:t xml:space="preserve">, to sit.  </w:t>
      </w:r>
    </w:p>
    <w:p w14:paraId="551FFE68" w14:textId="4C26A5A8" w:rsidR="00596266" w:rsidRPr="002F0470" w:rsidRDefault="00177A31" w:rsidP="0065281A">
      <w:pPr>
        <w:pStyle w:val="ListParagraph"/>
        <w:numPr>
          <w:ilvl w:val="2"/>
          <w:numId w:val="1"/>
        </w:numPr>
        <w:rPr>
          <w:rFonts w:ascii="Calibri" w:hAnsi="Calibri" w:cs="Calibri"/>
          <w:sz w:val="28"/>
          <w:szCs w:val="28"/>
        </w:rPr>
      </w:pPr>
      <w:r w:rsidRPr="002F0470">
        <w:rPr>
          <w:rFonts w:ascii="Calibri" w:hAnsi="Calibri" w:cs="Calibri"/>
          <w:sz w:val="28"/>
          <w:szCs w:val="28"/>
        </w:rPr>
        <w:t>What does it mean that Christ is sitting at God’s right hand?</w:t>
      </w:r>
    </w:p>
    <w:p w14:paraId="08A96798" w14:textId="0EC840E1" w:rsidR="00F02467" w:rsidRPr="002F0470" w:rsidRDefault="00F02467" w:rsidP="0065281A">
      <w:pPr>
        <w:pStyle w:val="ListParagraph"/>
        <w:numPr>
          <w:ilvl w:val="2"/>
          <w:numId w:val="1"/>
        </w:numPr>
        <w:rPr>
          <w:rFonts w:ascii="Calibri" w:hAnsi="Calibri" w:cs="Calibri"/>
          <w:sz w:val="28"/>
          <w:szCs w:val="28"/>
        </w:rPr>
      </w:pPr>
      <w:r w:rsidRPr="002F0470">
        <w:rPr>
          <w:rFonts w:ascii="Calibri" w:hAnsi="Calibri" w:cs="Calibri"/>
          <w:sz w:val="28"/>
          <w:szCs w:val="28"/>
        </w:rPr>
        <w:t xml:space="preserve">First, </w:t>
      </w:r>
      <w:r w:rsidR="00091697" w:rsidRPr="002F0470">
        <w:rPr>
          <w:rFonts w:ascii="Calibri" w:hAnsi="Calibri" w:cs="Calibri"/>
          <w:sz w:val="28"/>
          <w:szCs w:val="28"/>
        </w:rPr>
        <w:t>the session of Christ is a sign of God’s acceptance of His sacrifice.</w:t>
      </w:r>
    </w:p>
    <w:p w14:paraId="07856BBF" w14:textId="77777777" w:rsidR="00476F4C" w:rsidRPr="002F0470" w:rsidRDefault="00FF30E8" w:rsidP="00476F4C">
      <w:pPr>
        <w:pStyle w:val="ListParagraph"/>
        <w:numPr>
          <w:ilvl w:val="3"/>
          <w:numId w:val="1"/>
        </w:numPr>
        <w:rPr>
          <w:rFonts w:ascii="Calibri" w:hAnsi="Calibri" w:cs="Calibri"/>
          <w:sz w:val="28"/>
          <w:szCs w:val="28"/>
        </w:rPr>
      </w:pPr>
      <w:r w:rsidRPr="002F0470">
        <w:rPr>
          <w:rFonts w:ascii="Calibri" w:hAnsi="Calibri" w:cs="Calibri"/>
          <w:sz w:val="28"/>
          <w:szCs w:val="28"/>
        </w:rPr>
        <w:t xml:space="preserve">The right hand of God is the place of utmost honor and </w:t>
      </w:r>
      <w:r w:rsidR="005A53B9" w:rsidRPr="002F0470">
        <w:rPr>
          <w:rFonts w:ascii="Calibri" w:hAnsi="Calibri" w:cs="Calibri"/>
          <w:sz w:val="28"/>
          <w:szCs w:val="28"/>
        </w:rPr>
        <w:t>exaltation</w:t>
      </w:r>
      <w:r w:rsidR="001D1DA4" w:rsidRPr="002F0470">
        <w:rPr>
          <w:rFonts w:ascii="Calibri" w:hAnsi="Calibri" w:cs="Calibri"/>
          <w:sz w:val="28"/>
          <w:szCs w:val="28"/>
        </w:rPr>
        <w:t xml:space="preserve">.  </w:t>
      </w:r>
    </w:p>
    <w:p w14:paraId="58985765" w14:textId="424C1FD3" w:rsidR="00476F4C" w:rsidRPr="002F0470" w:rsidRDefault="00B74340" w:rsidP="00476F4C">
      <w:pPr>
        <w:pStyle w:val="ListParagraph"/>
        <w:numPr>
          <w:ilvl w:val="3"/>
          <w:numId w:val="1"/>
        </w:numPr>
        <w:rPr>
          <w:rFonts w:ascii="Calibri" w:hAnsi="Calibri" w:cs="Calibri"/>
          <w:sz w:val="28"/>
          <w:szCs w:val="28"/>
        </w:rPr>
      </w:pPr>
      <w:r w:rsidRPr="002F0470">
        <w:rPr>
          <w:rFonts w:ascii="Calibri" w:hAnsi="Calibri" w:cs="Calibri"/>
          <w:b/>
          <w:bCs/>
          <w:sz w:val="28"/>
          <w:szCs w:val="28"/>
        </w:rPr>
        <w:t>Philippians 2:9</w:t>
      </w:r>
      <w:r w:rsidRPr="002F0470">
        <w:rPr>
          <w:rFonts w:ascii="Calibri" w:hAnsi="Calibri" w:cs="Calibri"/>
          <w:sz w:val="28"/>
          <w:szCs w:val="28"/>
        </w:rPr>
        <w:t xml:space="preserve"> For this reason God highly exalted him and gave him the name that is above every name</w:t>
      </w:r>
    </w:p>
    <w:p w14:paraId="175AE1CE" w14:textId="24833516" w:rsidR="00FF30E8" w:rsidRPr="002F0470" w:rsidRDefault="002352E5" w:rsidP="00476F4C">
      <w:pPr>
        <w:pStyle w:val="ListParagraph"/>
        <w:numPr>
          <w:ilvl w:val="3"/>
          <w:numId w:val="1"/>
        </w:numPr>
        <w:rPr>
          <w:rFonts w:ascii="Calibri" w:hAnsi="Calibri" w:cs="Calibri"/>
          <w:sz w:val="28"/>
          <w:szCs w:val="28"/>
        </w:rPr>
      </w:pPr>
      <w:r w:rsidRPr="002F0470">
        <w:rPr>
          <w:rFonts w:ascii="Calibri" w:hAnsi="Calibri" w:cs="Calibri"/>
          <w:sz w:val="28"/>
          <w:szCs w:val="28"/>
        </w:rPr>
        <w:t xml:space="preserve">There’s a story in the life of Solomon that illustrates this.  He was the king of Israel.  While he was sitting on the throne his mother Bathsheba approached him to make a request.  </w:t>
      </w:r>
      <w:proofErr w:type="gramStart"/>
      <w:r w:rsidRPr="002F0470">
        <w:rPr>
          <w:rFonts w:ascii="Calibri" w:hAnsi="Calibri" w:cs="Calibri"/>
          <w:sz w:val="28"/>
          <w:szCs w:val="28"/>
        </w:rPr>
        <w:t>So</w:t>
      </w:r>
      <w:proofErr w:type="gramEnd"/>
      <w:r w:rsidRPr="002F0470">
        <w:rPr>
          <w:rFonts w:ascii="Calibri" w:hAnsi="Calibri" w:cs="Calibri"/>
          <w:sz w:val="28"/>
          <w:szCs w:val="28"/>
        </w:rPr>
        <w:t xml:space="preserve"> Solomon </w:t>
      </w:r>
      <w:r w:rsidR="00CA1E1E" w:rsidRPr="002F0470">
        <w:rPr>
          <w:rFonts w:ascii="Calibri" w:hAnsi="Calibri" w:cs="Calibri"/>
          <w:sz w:val="28"/>
          <w:szCs w:val="28"/>
        </w:rPr>
        <w:t>stood up to greet her, bowed to her</w:t>
      </w:r>
      <w:r w:rsidR="00D0436E" w:rsidRPr="002F0470">
        <w:rPr>
          <w:rFonts w:ascii="Calibri" w:hAnsi="Calibri" w:cs="Calibri"/>
          <w:sz w:val="28"/>
          <w:szCs w:val="28"/>
        </w:rPr>
        <w:t xml:space="preserve">, sat down on his throne, and had a throne placed at his right hand for Bathsheba (1 Ki 2:19).  It was a sign of utmost honor and exaltation.  The </w:t>
      </w:r>
      <w:r w:rsidR="002A7E8D" w:rsidRPr="002F0470">
        <w:rPr>
          <w:rFonts w:ascii="Calibri" w:hAnsi="Calibri" w:cs="Calibri"/>
          <w:sz w:val="28"/>
          <w:szCs w:val="28"/>
        </w:rPr>
        <w:t xml:space="preserve">seat at God’s right hand was given to Jesus, and Jesus alone.  </w:t>
      </w:r>
      <w:r w:rsidR="005A53B9" w:rsidRPr="002F0470">
        <w:rPr>
          <w:rFonts w:ascii="Calibri" w:hAnsi="Calibri" w:cs="Calibri"/>
          <w:sz w:val="28"/>
          <w:szCs w:val="28"/>
        </w:rPr>
        <w:t xml:space="preserve">Hebrews 12:13 says that not even the angels </w:t>
      </w:r>
      <w:r w:rsidR="001D1DA4" w:rsidRPr="002F0470">
        <w:rPr>
          <w:rFonts w:ascii="Calibri" w:hAnsi="Calibri" w:cs="Calibri"/>
          <w:sz w:val="28"/>
          <w:szCs w:val="28"/>
        </w:rPr>
        <w:t>are allowed to sit at God’s right hand.  What does it mean that God gave Jesus the ultimate seat of honor</w:t>
      </w:r>
      <w:r w:rsidR="002A7E8D" w:rsidRPr="002F0470">
        <w:rPr>
          <w:rFonts w:ascii="Calibri" w:hAnsi="Calibri" w:cs="Calibri"/>
          <w:sz w:val="28"/>
          <w:szCs w:val="28"/>
        </w:rPr>
        <w:t xml:space="preserve">?  It means that God accepted His sacrifice for our sins.  </w:t>
      </w:r>
      <w:r w:rsidR="001D1DA4" w:rsidRPr="002F0470">
        <w:rPr>
          <w:rFonts w:ascii="Calibri" w:hAnsi="Calibri" w:cs="Calibri"/>
          <w:sz w:val="28"/>
          <w:szCs w:val="28"/>
        </w:rPr>
        <w:t xml:space="preserve">  </w:t>
      </w:r>
    </w:p>
    <w:p w14:paraId="1014DCC1" w14:textId="115972AE" w:rsidR="00091697" w:rsidRPr="002F0470" w:rsidRDefault="000453EF" w:rsidP="00091697">
      <w:pPr>
        <w:pStyle w:val="ListParagraph"/>
        <w:numPr>
          <w:ilvl w:val="3"/>
          <w:numId w:val="1"/>
        </w:numPr>
        <w:rPr>
          <w:rFonts w:ascii="Calibri" w:hAnsi="Calibri" w:cs="Calibri"/>
          <w:sz w:val="28"/>
          <w:szCs w:val="28"/>
        </w:rPr>
      </w:pPr>
      <w:r w:rsidRPr="002F0470">
        <w:rPr>
          <w:rFonts w:ascii="Calibri" w:hAnsi="Calibri" w:cs="Calibri"/>
          <w:b/>
          <w:bCs/>
          <w:sz w:val="28"/>
          <w:szCs w:val="28"/>
        </w:rPr>
        <w:t>Albert Mohler</w:t>
      </w:r>
      <w:r w:rsidRPr="002F0470">
        <w:rPr>
          <w:rFonts w:ascii="Calibri" w:hAnsi="Calibri" w:cs="Calibri"/>
          <w:sz w:val="28"/>
          <w:szCs w:val="28"/>
        </w:rPr>
        <w:t xml:space="preserve"> </w:t>
      </w:r>
      <w:r w:rsidR="00C0594C" w:rsidRPr="002F0470">
        <w:rPr>
          <w:rFonts w:ascii="Calibri" w:hAnsi="Calibri" w:cs="Calibri"/>
          <w:sz w:val="28"/>
          <w:szCs w:val="28"/>
        </w:rPr>
        <w:t>drove this point home in his book on the Creed.  “</w:t>
      </w:r>
      <w:r w:rsidR="00EA5128" w:rsidRPr="002F0470">
        <w:rPr>
          <w:rFonts w:ascii="Calibri" w:hAnsi="Calibri" w:cs="Calibri"/>
          <w:sz w:val="28"/>
          <w:szCs w:val="28"/>
        </w:rPr>
        <w:t xml:space="preserve">The ascension manifests the seal of God’s approval for all that Christ has done (Al Mohler, </w:t>
      </w:r>
      <w:r w:rsidR="00EA5128" w:rsidRPr="002F0470">
        <w:rPr>
          <w:rFonts w:ascii="Calibri" w:hAnsi="Calibri" w:cs="Calibri"/>
          <w:i/>
          <w:iCs/>
          <w:sz w:val="28"/>
          <w:szCs w:val="28"/>
        </w:rPr>
        <w:t>The Apostles’ Creed</w:t>
      </w:r>
      <w:r w:rsidR="00EA5128" w:rsidRPr="002F0470">
        <w:rPr>
          <w:rFonts w:ascii="Calibri" w:hAnsi="Calibri" w:cs="Calibri"/>
          <w:sz w:val="28"/>
          <w:szCs w:val="28"/>
        </w:rPr>
        <w:t xml:space="preserve">, 111).”  </w:t>
      </w:r>
    </w:p>
    <w:p w14:paraId="63637877" w14:textId="22C88255" w:rsidR="002C371F" w:rsidRPr="002F0470" w:rsidRDefault="002C371F" w:rsidP="00091697">
      <w:pPr>
        <w:pStyle w:val="ListParagraph"/>
        <w:numPr>
          <w:ilvl w:val="3"/>
          <w:numId w:val="1"/>
        </w:numPr>
        <w:rPr>
          <w:rFonts w:ascii="Calibri" w:hAnsi="Calibri" w:cs="Calibri"/>
          <w:sz w:val="28"/>
          <w:szCs w:val="28"/>
        </w:rPr>
      </w:pPr>
      <w:r w:rsidRPr="002F0470">
        <w:rPr>
          <w:rFonts w:ascii="Calibri" w:hAnsi="Calibri" w:cs="Calibri"/>
          <w:sz w:val="28"/>
          <w:szCs w:val="28"/>
        </w:rPr>
        <w:t xml:space="preserve">Christ died to pay for our sins.  He died to satisfy the wrath of God so that we can be forgiven and reconciled to God.  How do we know that God accepted His sacrifice?  Both the </w:t>
      </w:r>
      <w:r w:rsidRPr="002F0470">
        <w:rPr>
          <w:rFonts w:ascii="Calibri" w:hAnsi="Calibri" w:cs="Calibri"/>
          <w:sz w:val="28"/>
          <w:szCs w:val="28"/>
        </w:rPr>
        <w:lastRenderedPageBreak/>
        <w:t xml:space="preserve">resurrection </w:t>
      </w:r>
      <w:r w:rsidR="0030225D" w:rsidRPr="002F0470">
        <w:rPr>
          <w:rFonts w:ascii="Calibri" w:hAnsi="Calibri" w:cs="Calibri"/>
          <w:sz w:val="28"/>
          <w:szCs w:val="28"/>
        </w:rPr>
        <w:t xml:space="preserve">and the ascension.  First, God raised Him from the dead.  The Scriptures repeatedly point out not that Christ rose from the dead, but that God raised Him </w:t>
      </w:r>
      <w:r w:rsidR="00095361" w:rsidRPr="002F0470">
        <w:rPr>
          <w:rFonts w:ascii="Calibri" w:hAnsi="Calibri" w:cs="Calibri"/>
          <w:sz w:val="28"/>
          <w:szCs w:val="28"/>
        </w:rPr>
        <w:t xml:space="preserve">(Acts 2:24).  This is a sign of God’s approval.  And then the Bible says not that Christ merely ascended, but </w:t>
      </w:r>
      <w:r w:rsidR="00EE057F" w:rsidRPr="002F0470">
        <w:rPr>
          <w:rFonts w:ascii="Calibri" w:hAnsi="Calibri" w:cs="Calibri"/>
          <w:sz w:val="28"/>
          <w:szCs w:val="28"/>
        </w:rPr>
        <w:t xml:space="preserve">that God took Him up into heaven (Mk 16:19; Lk 24:51; </w:t>
      </w:r>
      <w:r w:rsidR="00330E0E" w:rsidRPr="002F0470">
        <w:rPr>
          <w:rFonts w:ascii="Calibri" w:hAnsi="Calibri" w:cs="Calibri"/>
          <w:sz w:val="28"/>
          <w:szCs w:val="28"/>
        </w:rPr>
        <w:t xml:space="preserve">Acts 1:9-11), and then </w:t>
      </w:r>
      <w:r w:rsidR="00093018" w:rsidRPr="002F0470">
        <w:rPr>
          <w:rFonts w:ascii="Calibri" w:hAnsi="Calibri" w:cs="Calibri"/>
          <w:sz w:val="28"/>
          <w:szCs w:val="28"/>
        </w:rPr>
        <w:t>had Him sit at His right hand</w:t>
      </w:r>
      <w:r w:rsidR="00B878B1" w:rsidRPr="002F0470">
        <w:rPr>
          <w:rFonts w:ascii="Calibri" w:hAnsi="Calibri" w:cs="Calibri"/>
          <w:sz w:val="28"/>
          <w:szCs w:val="28"/>
        </w:rPr>
        <w:t xml:space="preserve">, the place of </w:t>
      </w:r>
      <w:r w:rsidR="000519BA" w:rsidRPr="002F0470">
        <w:rPr>
          <w:rFonts w:ascii="Calibri" w:hAnsi="Calibri" w:cs="Calibri"/>
          <w:sz w:val="28"/>
          <w:szCs w:val="28"/>
        </w:rPr>
        <w:t xml:space="preserve">highest honor.  This showed that God was pleased with Christ and fully accepted His </w:t>
      </w:r>
      <w:r w:rsidR="00C926AE" w:rsidRPr="002F0470">
        <w:rPr>
          <w:rFonts w:ascii="Calibri" w:hAnsi="Calibri" w:cs="Calibri"/>
          <w:sz w:val="28"/>
          <w:szCs w:val="28"/>
        </w:rPr>
        <w:t xml:space="preserve">blood as payment for our sins.  </w:t>
      </w:r>
    </w:p>
    <w:p w14:paraId="1370C7EB" w14:textId="6E979AA6" w:rsidR="00C926AE" w:rsidRPr="002F0470" w:rsidRDefault="00C926AE" w:rsidP="00C926AE">
      <w:pPr>
        <w:pStyle w:val="ListParagraph"/>
        <w:numPr>
          <w:ilvl w:val="2"/>
          <w:numId w:val="1"/>
        </w:numPr>
        <w:rPr>
          <w:rFonts w:ascii="Calibri" w:hAnsi="Calibri" w:cs="Calibri"/>
          <w:sz w:val="28"/>
          <w:szCs w:val="28"/>
        </w:rPr>
      </w:pPr>
      <w:r w:rsidRPr="002F0470">
        <w:rPr>
          <w:rFonts w:ascii="Calibri" w:hAnsi="Calibri" w:cs="Calibri"/>
          <w:sz w:val="28"/>
          <w:szCs w:val="28"/>
        </w:rPr>
        <w:t xml:space="preserve">Second, the session of Christ </w:t>
      </w:r>
      <w:r w:rsidR="005C7477" w:rsidRPr="002F0470">
        <w:rPr>
          <w:rFonts w:ascii="Calibri" w:hAnsi="Calibri" w:cs="Calibri"/>
          <w:sz w:val="28"/>
          <w:szCs w:val="28"/>
        </w:rPr>
        <w:t>means that Christ is ruling all things.</w:t>
      </w:r>
    </w:p>
    <w:p w14:paraId="5FD3FF36" w14:textId="443550D8" w:rsidR="00495270" w:rsidRPr="002F0470" w:rsidRDefault="006369DF" w:rsidP="00495270">
      <w:pPr>
        <w:pStyle w:val="ListParagraph"/>
        <w:numPr>
          <w:ilvl w:val="3"/>
          <w:numId w:val="1"/>
        </w:numPr>
        <w:rPr>
          <w:rFonts w:ascii="Calibri" w:hAnsi="Calibri" w:cs="Calibri"/>
          <w:sz w:val="28"/>
          <w:szCs w:val="28"/>
        </w:rPr>
      </w:pPr>
      <w:r w:rsidRPr="002F0470">
        <w:rPr>
          <w:rFonts w:ascii="Calibri" w:hAnsi="Calibri" w:cs="Calibri"/>
          <w:b/>
          <w:bCs/>
          <w:sz w:val="28"/>
          <w:szCs w:val="28"/>
        </w:rPr>
        <w:t>R.C. Sproul</w:t>
      </w:r>
      <w:r w:rsidRPr="002F0470">
        <w:rPr>
          <w:rFonts w:ascii="Calibri" w:hAnsi="Calibri" w:cs="Calibri"/>
          <w:sz w:val="28"/>
          <w:szCs w:val="28"/>
        </w:rPr>
        <w:t xml:space="preserve"> “The right hand of God is the seat of ultimate authority.  This position is occupied by the One God has anointed King</w:t>
      </w:r>
      <w:r w:rsidR="00065B20" w:rsidRPr="002F0470">
        <w:rPr>
          <w:rFonts w:ascii="Calibri" w:hAnsi="Calibri" w:cs="Calibri"/>
          <w:sz w:val="28"/>
          <w:szCs w:val="28"/>
        </w:rPr>
        <w:t xml:space="preserve"> (R.C. Sproul, </w:t>
      </w:r>
      <w:r w:rsidR="00065B20" w:rsidRPr="002F0470">
        <w:rPr>
          <w:rFonts w:ascii="Calibri" w:hAnsi="Calibri" w:cs="Calibri"/>
          <w:i/>
          <w:iCs/>
          <w:sz w:val="28"/>
          <w:szCs w:val="28"/>
        </w:rPr>
        <w:t>What We Believe</w:t>
      </w:r>
      <w:r w:rsidR="00065B20" w:rsidRPr="002F0470">
        <w:rPr>
          <w:rFonts w:ascii="Calibri" w:hAnsi="Calibri" w:cs="Calibri"/>
          <w:sz w:val="28"/>
          <w:szCs w:val="28"/>
        </w:rPr>
        <w:t>, 151)</w:t>
      </w:r>
      <w:r w:rsidRPr="002F0470">
        <w:rPr>
          <w:rFonts w:ascii="Calibri" w:hAnsi="Calibri" w:cs="Calibri"/>
          <w:sz w:val="28"/>
          <w:szCs w:val="28"/>
        </w:rPr>
        <w:t>.”</w:t>
      </w:r>
    </w:p>
    <w:p w14:paraId="4840CD36" w14:textId="4FB00553" w:rsidR="00065B20" w:rsidRPr="002F0470" w:rsidRDefault="00065B20" w:rsidP="00495270">
      <w:pPr>
        <w:pStyle w:val="ListParagraph"/>
        <w:numPr>
          <w:ilvl w:val="3"/>
          <w:numId w:val="1"/>
        </w:numPr>
        <w:rPr>
          <w:rFonts w:ascii="Calibri" w:hAnsi="Calibri" w:cs="Calibri"/>
          <w:sz w:val="28"/>
          <w:szCs w:val="28"/>
        </w:rPr>
      </w:pPr>
      <w:r w:rsidRPr="002F0470">
        <w:rPr>
          <w:rFonts w:ascii="Calibri" w:hAnsi="Calibri" w:cs="Calibri"/>
          <w:sz w:val="28"/>
          <w:szCs w:val="28"/>
        </w:rPr>
        <w:t>Al Mohler says that the ascension served as a cosmic coronation (Mohler, The Apostles’ Creed, 107).</w:t>
      </w:r>
    </w:p>
    <w:p w14:paraId="761CFCEC" w14:textId="1182B6AF" w:rsidR="00065B20" w:rsidRPr="002F0470" w:rsidRDefault="004D7D37" w:rsidP="00495270">
      <w:pPr>
        <w:pStyle w:val="ListParagraph"/>
        <w:numPr>
          <w:ilvl w:val="3"/>
          <w:numId w:val="1"/>
        </w:numPr>
        <w:rPr>
          <w:rFonts w:ascii="Calibri" w:hAnsi="Calibri" w:cs="Calibri"/>
          <w:sz w:val="28"/>
          <w:szCs w:val="28"/>
        </w:rPr>
      </w:pPr>
      <w:r w:rsidRPr="002F0470">
        <w:rPr>
          <w:rFonts w:ascii="Calibri" w:hAnsi="Calibri" w:cs="Calibri"/>
          <w:b/>
          <w:bCs/>
          <w:sz w:val="28"/>
          <w:szCs w:val="28"/>
        </w:rPr>
        <w:t>Millard Erickson</w:t>
      </w:r>
      <w:r w:rsidRPr="002F0470">
        <w:rPr>
          <w:rFonts w:ascii="Calibri" w:hAnsi="Calibri" w:cs="Calibri"/>
          <w:sz w:val="28"/>
          <w:szCs w:val="28"/>
        </w:rPr>
        <w:t xml:space="preserve"> </w:t>
      </w:r>
      <w:r w:rsidR="00D940F5" w:rsidRPr="002F0470">
        <w:rPr>
          <w:rFonts w:ascii="Calibri" w:hAnsi="Calibri" w:cs="Calibri"/>
          <w:sz w:val="28"/>
          <w:szCs w:val="28"/>
        </w:rPr>
        <w:t xml:space="preserve">“… the right hand is the place of distinction and power… It is a symbol of authority and active rule (Christian Theology, 797).”  </w:t>
      </w:r>
    </w:p>
    <w:p w14:paraId="4AB2F422" w14:textId="69977D63" w:rsidR="00D940F5" w:rsidRPr="002F0470" w:rsidRDefault="00D940F5" w:rsidP="00495270">
      <w:pPr>
        <w:pStyle w:val="ListParagraph"/>
        <w:numPr>
          <w:ilvl w:val="3"/>
          <w:numId w:val="1"/>
        </w:numPr>
        <w:rPr>
          <w:rFonts w:ascii="Calibri" w:hAnsi="Calibri" w:cs="Calibri"/>
          <w:sz w:val="28"/>
          <w:szCs w:val="28"/>
        </w:rPr>
      </w:pPr>
      <w:r w:rsidRPr="002F0470">
        <w:rPr>
          <w:rFonts w:ascii="Calibri" w:hAnsi="Calibri" w:cs="Calibri"/>
          <w:sz w:val="28"/>
          <w:szCs w:val="28"/>
        </w:rPr>
        <w:t xml:space="preserve">The Scriptures teach this very clearly.  </w:t>
      </w:r>
    </w:p>
    <w:p w14:paraId="6F6F5329" w14:textId="6193DBB0" w:rsidR="00495270" w:rsidRPr="002F0470" w:rsidRDefault="00481169" w:rsidP="00466183">
      <w:pPr>
        <w:pStyle w:val="ListParagraph"/>
        <w:numPr>
          <w:ilvl w:val="3"/>
          <w:numId w:val="1"/>
        </w:numPr>
        <w:rPr>
          <w:rFonts w:ascii="Calibri" w:hAnsi="Calibri" w:cs="Calibri"/>
          <w:sz w:val="28"/>
          <w:szCs w:val="28"/>
        </w:rPr>
      </w:pPr>
      <w:r w:rsidRPr="002F0470">
        <w:rPr>
          <w:rFonts w:ascii="Calibri" w:hAnsi="Calibri" w:cs="Calibri"/>
          <w:b/>
          <w:bCs/>
          <w:sz w:val="28"/>
          <w:szCs w:val="28"/>
        </w:rPr>
        <w:t>Ephesians 1:20-22</w:t>
      </w:r>
      <w:r w:rsidRPr="002F0470">
        <w:rPr>
          <w:rFonts w:ascii="Calibri" w:hAnsi="Calibri" w:cs="Calibri"/>
          <w:sz w:val="28"/>
          <w:szCs w:val="28"/>
        </w:rPr>
        <w:t xml:space="preserve"> 20 He exercised this power in Christ by raising him from the dead and seating him at his right hand in the heavens—21 far above every ruler and authority, power and dominion, and every title given, not only in this age but also in the one to come. 22 And he subjected everything under his </w:t>
      </w:r>
      <w:proofErr w:type="gramStart"/>
      <w:r w:rsidRPr="002F0470">
        <w:rPr>
          <w:rFonts w:ascii="Calibri" w:hAnsi="Calibri" w:cs="Calibri"/>
          <w:sz w:val="28"/>
          <w:szCs w:val="28"/>
        </w:rPr>
        <w:t>feet, and</w:t>
      </w:r>
      <w:proofErr w:type="gramEnd"/>
      <w:r w:rsidRPr="002F0470">
        <w:rPr>
          <w:rFonts w:ascii="Calibri" w:hAnsi="Calibri" w:cs="Calibri"/>
          <w:sz w:val="28"/>
          <w:szCs w:val="28"/>
        </w:rPr>
        <w:t xml:space="preserve"> appointed him as head over everything for the church</w:t>
      </w:r>
      <w:r w:rsidR="00466183" w:rsidRPr="002F0470">
        <w:rPr>
          <w:rFonts w:ascii="Calibri" w:hAnsi="Calibri" w:cs="Calibri"/>
          <w:sz w:val="28"/>
          <w:szCs w:val="28"/>
        </w:rPr>
        <w:t>.</w:t>
      </w:r>
    </w:p>
    <w:p w14:paraId="79D67BB9" w14:textId="07CDA7CA" w:rsidR="00466183" w:rsidRPr="002F0470" w:rsidRDefault="00466183" w:rsidP="00466183">
      <w:pPr>
        <w:pStyle w:val="ListParagraph"/>
        <w:numPr>
          <w:ilvl w:val="3"/>
          <w:numId w:val="1"/>
        </w:numPr>
        <w:rPr>
          <w:rFonts w:ascii="Calibri" w:hAnsi="Calibri" w:cs="Calibri"/>
          <w:sz w:val="28"/>
          <w:szCs w:val="28"/>
        </w:rPr>
      </w:pPr>
      <w:r w:rsidRPr="002F0470">
        <w:rPr>
          <w:rFonts w:ascii="Calibri" w:hAnsi="Calibri" w:cs="Calibri"/>
          <w:sz w:val="28"/>
          <w:szCs w:val="28"/>
        </w:rPr>
        <w:t xml:space="preserve">Christ is now king of the universe, reigning from His throne in heaven at the right hand of God.  </w:t>
      </w:r>
    </w:p>
    <w:p w14:paraId="0610204C" w14:textId="631E3F54" w:rsidR="00FF21B3" w:rsidRPr="002F0470" w:rsidRDefault="00FF21B3" w:rsidP="00466183">
      <w:pPr>
        <w:pStyle w:val="ListParagraph"/>
        <w:numPr>
          <w:ilvl w:val="3"/>
          <w:numId w:val="1"/>
        </w:numPr>
        <w:rPr>
          <w:rFonts w:ascii="Calibri" w:hAnsi="Calibri" w:cs="Calibri"/>
          <w:sz w:val="28"/>
          <w:szCs w:val="28"/>
        </w:rPr>
      </w:pPr>
      <w:r w:rsidRPr="002F0470">
        <w:rPr>
          <w:rFonts w:ascii="Calibri" w:hAnsi="Calibri" w:cs="Calibri"/>
          <w:sz w:val="28"/>
          <w:szCs w:val="28"/>
        </w:rPr>
        <w:t>This doesn’t mean that everyone obeys Him.  It means that everyone should obey Him and will be held accountable by Him in the end.</w:t>
      </w:r>
    </w:p>
    <w:p w14:paraId="683713D9" w14:textId="77777777" w:rsidR="00CD6C6F" w:rsidRPr="002F0470" w:rsidRDefault="00FF21B3" w:rsidP="00466183">
      <w:pPr>
        <w:pStyle w:val="ListParagraph"/>
        <w:numPr>
          <w:ilvl w:val="3"/>
          <w:numId w:val="1"/>
        </w:numPr>
        <w:rPr>
          <w:rFonts w:ascii="Calibri" w:hAnsi="Calibri" w:cs="Calibri"/>
          <w:sz w:val="28"/>
          <w:szCs w:val="28"/>
        </w:rPr>
      </w:pPr>
      <w:r w:rsidRPr="002F0470">
        <w:rPr>
          <w:rFonts w:ascii="Calibri" w:hAnsi="Calibri" w:cs="Calibri"/>
          <w:sz w:val="28"/>
          <w:szCs w:val="28"/>
        </w:rPr>
        <w:lastRenderedPageBreak/>
        <w:t xml:space="preserve">This doesn’t mean that everything that happens </w:t>
      </w:r>
      <w:r w:rsidR="00583D6E" w:rsidRPr="002F0470">
        <w:rPr>
          <w:rFonts w:ascii="Calibri" w:hAnsi="Calibri" w:cs="Calibri"/>
          <w:sz w:val="28"/>
          <w:szCs w:val="28"/>
        </w:rPr>
        <w:t xml:space="preserve">pleases Him, but it does mean that He has </w:t>
      </w:r>
      <w:r w:rsidR="00CD6C6F" w:rsidRPr="002F0470">
        <w:rPr>
          <w:rFonts w:ascii="Calibri" w:hAnsi="Calibri" w:cs="Calibri"/>
          <w:sz w:val="28"/>
          <w:szCs w:val="28"/>
        </w:rPr>
        <w:t xml:space="preserve">all power and is working everything together for His glory and your good.  </w:t>
      </w:r>
    </w:p>
    <w:p w14:paraId="3D6AC4E3" w14:textId="77777777" w:rsidR="00D36145" w:rsidRPr="002F0470" w:rsidRDefault="0089687F" w:rsidP="00CD6C6F">
      <w:pPr>
        <w:pStyle w:val="ListParagraph"/>
        <w:numPr>
          <w:ilvl w:val="1"/>
          <w:numId w:val="1"/>
        </w:numPr>
        <w:rPr>
          <w:rFonts w:ascii="Calibri" w:hAnsi="Calibri" w:cs="Calibri"/>
          <w:b/>
          <w:sz w:val="28"/>
          <w:szCs w:val="28"/>
        </w:rPr>
      </w:pPr>
      <w:r w:rsidRPr="002F0470">
        <w:rPr>
          <w:rFonts w:ascii="Calibri" w:hAnsi="Calibri" w:cs="Calibri"/>
          <w:b/>
          <w:sz w:val="28"/>
          <w:szCs w:val="28"/>
        </w:rPr>
        <w:t xml:space="preserve">He is </w:t>
      </w:r>
      <w:r w:rsidR="00D36145" w:rsidRPr="002F0470">
        <w:rPr>
          <w:rFonts w:ascii="Calibri" w:hAnsi="Calibri" w:cs="Calibri"/>
          <w:b/>
          <w:sz w:val="28"/>
          <w:szCs w:val="28"/>
        </w:rPr>
        <w:t>preparing a place for us in heaven.</w:t>
      </w:r>
    </w:p>
    <w:p w14:paraId="5EED4DBF" w14:textId="679F2C45" w:rsidR="00A810FB" w:rsidRPr="002F0470" w:rsidRDefault="00A810FB" w:rsidP="00A810FB">
      <w:pPr>
        <w:pStyle w:val="ListParagraph"/>
        <w:numPr>
          <w:ilvl w:val="2"/>
          <w:numId w:val="1"/>
        </w:numPr>
        <w:rPr>
          <w:rFonts w:ascii="Calibri" w:hAnsi="Calibri" w:cs="Calibri"/>
          <w:sz w:val="28"/>
          <w:szCs w:val="28"/>
        </w:rPr>
      </w:pPr>
      <w:r w:rsidRPr="002F0470">
        <w:rPr>
          <w:rFonts w:ascii="Calibri" w:hAnsi="Calibri" w:cs="Calibri"/>
          <w:sz w:val="28"/>
          <w:szCs w:val="28"/>
        </w:rPr>
        <w:t xml:space="preserve">A third thing that Jesus is </w:t>
      </w:r>
      <w:r w:rsidR="006C3008" w:rsidRPr="002F0470">
        <w:rPr>
          <w:rFonts w:ascii="Calibri" w:hAnsi="Calibri" w:cs="Calibri"/>
          <w:sz w:val="28"/>
          <w:szCs w:val="28"/>
        </w:rPr>
        <w:t xml:space="preserve">doing for us right now is He is preparing a place for us.  </w:t>
      </w:r>
    </w:p>
    <w:p w14:paraId="763AFDBA" w14:textId="77777777" w:rsidR="001340FA" w:rsidRPr="002F0470" w:rsidRDefault="005307C0" w:rsidP="001340FA">
      <w:pPr>
        <w:pStyle w:val="ListParagraph"/>
        <w:numPr>
          <w:ilvl w:val="2"/>
          <w:numId w:val="1"/>
        </w:numPr>
        <w:rPr>
          <w:rFonts w:ascii="Calibri" w:hAnsi="Calibri" w:cs="Calibri"/>
          <w:sz w:val="28"/>
          <w:szCs w:val="28"/>
        </w:rPr>
      </w:pPr>
      <w:r w:rsidRPr="002F0470">
        <w:rPr>
          <w:rFonts w:ascii="Calibri" w:hAnsi="Calibri" w:cs="Calibri"/>
          <w:sz w:val="28"/>
          <w:szCs w:val="28"/>
        </w:rPr>
        <w:t xml:space="preserve">Don’t let the session of Christ (Christ’s sitting at God’s right hand) mislead you into </w:t>
      </w:r>
      <w:r w:rsidR="00B33FAF" w:rsidRPr="002F0470">
        <w:rPr>
          <w:rFonts w:ascii="Calibri" w:hAnsi="Calibri" w:cs="Calibri"/>
          <w:sz w:val="28"/>
          <w:szCs w:val="28"/>
        </w:rPr>
        <w:t>thinking that Christ is always sitting down</w:t>
      </w:r>
      <w:r w:rsidR="00D52722" w:rsidRPr="002F0470">
        <w:rPr>
          <w:rFonts w:ascii="Calibri" w:hAnsi="Calibri" w:cs="Calibri"/>
          <w:sz w:val="28"/>
          <w:szCs w:val="28"/>
        </w:rPr>
        <w:t>, doing nothing</w:t>
      </w:r>
      <w:r w:rsidR="00B33FAF" w:rsidRPr="002F0470">
        <w:rPr>
          <w:rFonts w:ascii="Calibri" w:hAnsi="Calibri" w:cs="Calibri"/>
          <w:sz w:val="28"/>
          <w:szCs w:val="28"/>
        </w:rPr>
        <w:t xml:space="preserve">.  </w:t>
      </w:r>
      <w:r w:rsidR="00230AAC" w:rsidRPr="002F0470">
        <w:rPr>
          <w:rFonts w:ascii="Calibri" w:hAnsi="Calibri" w:cs="Calibri"/>
          <w:sz w:val="28"/>
          <w:szCs w:val="28"/>
        </w:rPr>
        <w:t>Stephen saw Jesus</w:t>
      </w:r>
      <w:r w:rsidR="00B52317" w:rsidRPr="002F0470">
        <w:rPr>
          <w:rFonts w:ascii="Calibri" w:hAnsi="Calibri" w:cs="Calibri"/>
          <w:sz w:val="28"/>
          <w:szCs w:val="28"/>
        </w:rPr>
        <w:t xml:space="preserve"> in heaven standing (</w:t>
      </w:r>
      <w:r w:rsidR="00461277" w:rsidRPr="002F0470">
        <w:rPr>
          <w:rFonts w:ascii="Calibri" w:hAnsi="Calibri" w:cs="Calibri"/>
          <w:sz w:val="28"/>
          <w:szCs w:val="28"/>
        </w:rPr>
        <w:t xml:space="preserve">Acts 7:56).  The book of Revelation shows </w:t>
      </w:r>
      <w:proofErr w:type="gramStart"/>
      <w:r w:rsidR="00461277" w:rsidRPr="002F0470">
        <w:rPr>
          <w:rFonts w:ascii="Calibri" w:hAnsi="Calibri" w:cs="Calibri"/>
          <w:sz w:val="28"/>
          <w:szCs w:val="28"/>
        </w:rPr>
        <w:t>Jesus</w:t>
      </w:r>
      <w:proofErr w:type="gramEnd"/>
      <w:r w:rsidR="00461277" w:rsidRPr="002F0470">
        <w:rPr>
          <w:rFonts w:ascii="Calibri" w:hAnsi="Calibri" w:cs="Calibri"/>
          <w:sz w:val="28"/>
          <w:szCs w:val="28"/>
        </w:rPr>
        <w:t xml:space="preserve"> walking among the seven churches (Rev 2:1)</w:t>
      </w:r>
      <w:r w:rsidR="00D52722" w:rsidRPr="002F0470">
        <w:rPr>
          <w:rFonts w:ascii="Calibri" w:hAnsi="Calibri" w:cs="Calibri"/>
          <w:sz w:val="28"/>
          <w:szCs w:val="28"/>
        </w:rPr>
        <w:t xml:space="preserve">.  Jesus </w:t>
      </w:r>
      <w:r w:rsidR="001340FA" w:rsidRPr="002F0470">
        <w:rPr>
          <w:rFonts w:ascii="Calibri" w:hAnsi="Calibri" w:cs="Calibri"/>
          <w:sz w:val="28"/>
          <w:szCs w:val="28"/>
        </w:rPr>
        <w:t>is working, and one of the things that He is doing is preparing a place for us in heaven.</w:t>
      </w:r>
    </w:p>
    <w:p w14:paraId="4DB7CCA0" w14:textId="74A61B46" w:rsidR="001F2130" w:rsidRPr="002F0470" w:rsidRDefault="001F2130" w:rsidP="001F2130">
      <w:pPr>
        <w:pStyle w:val="ListParagraph"/>
        <w:numPr>
          <w:ilvl w:val="2"/>
          <w:numId w:val="1"/>
        </w:numPr>
        <w:rPr>
          <w:rFonts w:ascii="Calibri" w:hAnsi="Calibri" w:cs="Calibri"/>
          <w:sz w:val="28"/>
          <w:szCs w:val="28"/>
        </w:rPr>
      </w:pPr>
      <w:r w:rsidRPr="002F0470">
        <w:rPr>
          <w:rFonts w:ascii="Calibri" w:hAnsi="Calibri" w:cs="Calibri"/>
          <w:b/>
          <w:bCs/>
          <w:sz w:val="28"/>
          <w:szCs w:val="28"/>
        </w:rPr>
        <w:t>John 14:2-3</w:t>
      </w:r>
      <w:r w:rsidRPr="002F0470">
        <w:rPr>
          <w:rFonts w:ascii="Calibri" w:hAnsi="Calibri" w:cs="Calibri"/>
          <w:sz w:val="28"/>
          <w:szCs w:val="28"/>
        </w:rPr>
        <w:t xml:space="preserve"> 2 In my </w:t>
      </w:r>
      <w:proofErr w:type="gramStart"/>
      <w:r w:rsidRPr="002F0470">
        <w:rPr>
          <w:rFonts w:ascii="Calibri" w:hAnsi="Calibri" w:cs="Calibri"/>
          <w:sz w:val="28"/>
          <w:szCs w:val="28"/>
        </w:rPr>
        <w:t>Father’s</w:t>
      </w:r>
      <w:proofErr w:type="gramEnd"/>
      <w:r w:rsidRPr="002F0470">
        <w:rPr>
          <w:rFonts w:ascii="Calibri" w:hAnsi="Calibri" w:cs="Calibri"/>
          <w:sz w:val="28"/>
          <w:szCs w:val="28"/>
        </w:rPr>
        <w:t xml:space="preserve"> house are many rooms. If it were not so, would I have told you that I am going to prepare a place for you? 3 If I go away and prepare a place for you, I will come again and take you to myself, so that where I am you may be also.</w:t>
      </w:r>
    </w:p>
    <w:p w14:paraId="18738379" w14:textId="477E0078" w:rsidR="006C3008" w:rsidRPr="002F0470" w:rsidRDefault="00E33AE3" w:rsidP="001340FA">
      <w:pPr>
        <w:pStyle w:val="ListParagraph"/>
        <w:numPr>
          <w:ilvl w:val="2"/>
          <w:numId w:val="1"/>
        </w:numPr>
        <w:rPr>
          <w:rFonts w:ascii="Calibri" w:hAnsi="Calibri" w:cs="Calibri"/>
          <w:sz w:val="28"/>
          <w:szCs w:val="28"/>
        </w:rPr>
      </w:pPr>
      <w:r w:rsidRPr="002F0470">
        <w:rPr>
          <w:rFonts w:ascii="Calibri" w:hAnsi="Calibri" w:cs="Calibri"/>
          <w:sz w:val="28"/>
          <w:szCs w:val="28"/>
        </w:rPr>
        <w:t>Christ is in heaven preparing a room for you.</w:t>
      </w:r>
    </w:p>
    <w:p w14:paraId="33BF93C3" w14:textId="175DA8CE" w:rsidR="001A627A" w:rsidRPr="002F0470" w:rsidRDefault="001A627A" w:rsidP="001340FA">
      <w:pPr>
        <w:pStyle w:val="ListParagraph"/>
        <w:numPr>
          <w:ilvl w:val="2"/>
          <w:numId w:val="1"/>
        </w:numPr>
        <w:rPr>
          <w:rFonts w:ascii="Calibri" w:hAnsi="Calibri" w:cs="Calibri"/>
          <w:sz w:val="28"/>
          <w:szCs w:val="28"/>
        </w:rPr>
      </w:pPr>
      <w:r w:rsidRPr="002F0470">
        <w:rPr>
          <w:rFonts w:ascii="Calibri" w:hAnsi="Calibri" w:cs="Calibri"/>
          <w:sz w:val="28"/>
          <w:szCs w:val="28"/>
        </w:rPr>
        <w:t>Who specifically is He preparing a room for?  All those who are heaven-bound.  Who is heaven-bound?  Believers in Jesus Christ</w:t>
      </w:r>
      <w:r w:rsidR="006C2E1A" w:rsidRPr="002F0470">
        <w:rPr>
          <w:rFonts w:ascii="Calibri" w:hAnsi="Calibri" w:cs="Calibri"/>
          <w:sz w:val="28"/>
          <w:szCs w:val="28"/>
        </w:rPr>
        <w:t xml:space="preserve"> (Jn 3:16).  The moment you put your faith in Jesus Christ, He begins His work of preparing a room for you.</w:t>
      </w:r>
    </w:p>
    <w:p w14:paraId="2DBB0DE7" w14:textId="77777777" w:rsidR="00D36145" w:rsidRPr="002F0470" w:rsidRDefault="00D36145" w:rsidP="00CD6C6F">
      <w:pPr>
        <w:pStyle w:val="ListParagraph"/>
        <w:numPr>
          <w:ilvl w:val="1"/>
          <w:numId w:val="1"/>
        </w:numPr>
        <w:rPr>
          <w:rFonts w:ascii="Calibri" w:hAnsi="Calibri" w:cs="Calibri"/>
          <w:b/>
          <w:sz w:val="28"/>
          <w:szCs w:val="28"/>
        </w:rPr>
      </w:pPr>
      <w:r w:rsidRPr="002F0470">
        <w:rPr>
          <w:rFonts w:ascii="Calibri" w:hAnsi="Calibri" w:cs="Calibri"/>
          <w:b/>
          <w:sz w:val="28"/>
          <w:szCs w:val="28"/>
        </w:rPr>
        <w:t>He is pouring out the Holy Spirit on believers.</w:t>
      </w:r>
    </w:p>
    <w:p w14:paraId="7AC2315B" w14:textId="12957467" w:rsidR="00CC1E83" w:rsidRPr="002F0470" w:rsidRDefault="00CC1E83" w:rsidP="00CC1E83">
      <w:pPr>
        <w:pStyle w:val="ListParagraph"/>
        <w:numPr>
          <w:ilvl w:val="2"/>
          <w:numId w:val="1"/>
        </w:numPr>
        <w:rPr>
          <w:rFonts w:ascii="Calibri" w:hAnsi="Calibri" w:cs="Calibri"/>
          <w:sz w:val="28"/>
          <w:szCs w:val="28"/>
        </w:rPr>
      </w:pPr>
      <w:r w:rsidRPr="002F0470">
        <w:rPr>
          <w:rFonts w:ascii="Calibri" w:hAnsi="Calibri" w:cs="Calibri"/>
          <w:sz w:val="28"/>
          <w:szCs w:val="28"/>
        </w:rPr>
        <w:t>A fourth thing that Christ is doing right now is pouring out the Holy Spirit on believers.</w:t>
      </w:r>
    </w:p>
    <w:p w14:paraId="1F5DA39A" w14:textId="0781E7B6" w:rsidR="00CC1E83" w:rsidRPr="002F0470" w:rsidRDefault="00BE01F0" w:rsidP="00CC1E83">
      <w:pPr>
        <w:pStyle w:val="ListParagraph"/>
        <w:numPr>
          <w:ilvl w:val="2"/>
          <w:numId w:val="1"/>
        </w:numPr>
        <w:rPr>
          <w:rFonts w:ascii="Calibri" w:hAnsi="Calibri" w:cs="Calibri"/>
          <w:sz w:val="28"/>
          <w:szCs w:val="28"/>
        </w:rPr>
      </w:pPr>
      <w:r w:rsidRPr="002F0470">
        <w:rPr>
          <w:rFonts w:ascii="Calibri" w:hAnsi="Calibri" w:cs="Calibri"/>
          <w:b/>
          <w:bCs/>
          <w:sz w:val="28"/>
          <w:szCs w:val="28"/>
        </w:rPr>
        <w:t>John 16:7</w:t>
      </w:r>
      <w:r w:rsidRPr="002F0470">
        <w:rPr>
          <w:rFonts w:ascii="Calibri" w:hAnsi="Calibri" w:cs="Calibri"/>
          <w:sz w:val="28"/>
          <w:szCs w:val="28"/>
        </w:rPr>
        <w:t xml:space="preserve"> </w:t>
      </w:r>
      <w:r w:rsidR="00830C6F" w:rsidRPr="002F0470">
        <w:rPr>
          <w:rFonts w:ascii="Calibri" w:hAnsi="Calibri" w:cs="Calibri"/>
          <w:sz w:val="28"/>
          <w:szCs w:val="28"/>
        </w:rPr>
        <w:t>Nevertheless, I am telling you the truth. It is for your benefit that I go away, because if I don’t go away the Counselor will not come to you. If I go, I will send him to you.</w:t>
      </w:r>
    </w:p>
    <w:p w14:paraId="0CFA6EF7" w14:textId="7D0F5ECD" w:rsidR="00830C6F" w:rsidRPr="002F0470" w:rsidRDefault="00830C6F" w:rsidP="00CC1E83">
      <w:pPr>
        <w:pStyle w:val="ListParagraph"/>
        <w:numPr>
          <w:ilvl w:val="2"/>
          <w:numId w:val="1"/>
        </w:numPr>
        <w:rPr>
          <w:rFonts w:ascii="Calibri" w:hAnsi="Calibri" w:cs="Calibri"/>
          <w:sz w:val="28"/>
          <w:szCs w:val="28"/>
        </w:rPr>
      </w:pPr>
      <w:r w:rsidRPr="002F0470">
        <w:rPr>
          <w:rFonts w:ascii="Calibri" w:hAnsi="Calibri" w:cs="Calibri"/>
          <w:sz w:val="28"/>
          <w:szCs w:val="28"/>
        </w:rPr>
        <w:t>Jesus said three things here:</w:t>
      </w:r>
    </w:p>
    <w:p w14:paraId="211A8F2F" w14:textId="01B99EDB" w:rsidR="00830C6F" w:rsidRPr="002F0470" w:rsidRDefault="00830C6F" w:rsidP="00830C6F">
      <w:pPr>
        <w:pStyle w:val="ListParagraph"/>
        <w:numPr>
          <w:ilvl w:val="3"/>
          <w:numId w:val="1"/>
        </w:numPr>
        <w:rPr>
          <w:rFonts w:ascii="Calibri" w:hAnsi="Calibri" w:cs="Calibri"/>
          <w:sz w:val="28"/>
          <w:szCs w:val="28"/>
        </w:rPr>
      </w:pPr>
      <w:r w:rsidRPr="002F0470">
        <w:rPr>
          <w:rFonts w:ascii="Calibri" w:hAnsi="Calibri" w:cs="Calibri"/>
          <w:sz w:val="28"/>
          <w:szCs w:val="28"/>
        </w:rPr>
        <w:t xml:space="preserve">I am going away.  </w:t>
      </w:r>
    </w:p>
    <w:p w14:paraId="03BE352D" w14:textId="0028A279" w:rsidR="00830C6F" w:rsidRPr="002F0470" w:rsidRDefault="00830C6F" w:rsidP="00830C6F">
      <w:pPr>
        <w:pStyle w:val="ListParagraph"/>
        <w:numPr>
          <w:ilvl w:val="3"/>
          <w:numId w:val="1"/>
        </w:numPr>
        <w:rPr>
          <w:rFonts w:ascii="Calibri" w:hAnsi="Calibri" w:cs="Calibri"/>
          <w:sz w:val="28"/>
          <w:szCs w:val="28"/>
        </w:rPr>
      </w:pPr>
      <w:r w:rsidRPr="002F0470">
        <w:rPr>
          <w:rFonts w:ascii="Calibri" w:hAnsi="Calibri" w:cs="Calibri"/>
          <w:sz w:val="28"/>
          <w:szCs w:val="28"/>
        </w:rPr>
        <w:t xml:space="preserve">It is for your benefit.  In other words, </w:t>
      </w:r>
      <w:r w:rsidR="00DC2441" w:rsidRPr="002F0470">
        <w:rPr>
          <w:rFonts w:ascii="Calibri" w:hAnsi="Calibri" w:cs="Calibri"/>
          <w:sz w:val="28"/>
          <w:szCs w:val="28"/>
        </w:rPr>
        <w:t>it will better for that Christ is in heaven than if He was on earth.  Why?</w:t>
      </w:r>
    </w:p>
    <w:p w14:paraId="3C5C8D84" w14:textId="25589D31" w:rsidR="000D01A6" w:rsidRPr="002F0470" w:rsidRDefault="00A1077E" w:rsidP="002F5504">
      <w:pPr>
        <w:pStyle w:val="ListParagraph"/>
        <w:numPr>
          <w:ilvl w:val="3"/>
          <w:numId w:val="1"/>
        </w:numPr>
        <w:rPr>
          <w:rFonts w:ascii="Calibri" w:hAnsi="Calibri" w:cs="Calibri"/>
          <w:sz w:val="28"/>
          <w:szCs w:val="28"/>
        </w:rPr>
      </w:pPr>
      <w:r w:rsidRPr="002F0470">
        <w:rPr>
          <w:rFonts w:ascii="Calibri" w:hAnsi="Calibri" w:cs="Calibri"/>
          <w:sz w:val="28"/>
          <w:szCs w:val="28"/>
        </w:rPr>
        <w:lastRenderedPageBreak/>
        <w:t>When I go away, I will send the Counselor to you.  Who is the Counselor?  The Holy Spirit</w:t>
      </w:r>
      <w:r w:rsidR="002F5504" w:rsidRPr="002F0470">
        <w:rPr>
          <w:rFonts w:ascii="Calibri" w:hAnsi="Calibri" w:cs="Calibri"/>
          <w:sz w:val="28"/>
          <w:szCs w:val="28"/>
        </w:rPr>
        <w:t>.</w:t>
      </w:r>
    </w:p>
    <w:p w14:paraId="51B09D96" w14:textId="098B10AA" w:rsidR="002F5504" w:rsidRPr="002F0470" w:rsidRDefault="002F5504" w:rsidP="002F5504">
      <w:pPr>
        <w:pStyle w:val="ListParagraph"/>
        <w:numPr>
          <w:ilvl w:val="4"/>
          <w:numId w:val="1"/>
        </w:numPr>
        <w:rPr>
          <w:rFonts w:ascii="Calibri" w:hAnsi="Calibri" w:cs="Calibri"/>
          <w:sz w:val="28"/>
          <w:szCs w:val="28"/>
        </w:rPr>
      </w:pPr>
      <w:r w:rsidRPr="002F0470">
        <w:rPr>
          <w:rFonts w:ascii="Calibri" w:hAnsi="Calibri" w:cs="Calibri"/>
          <w:b/>
          <w:bCs/>
          <w:sz w:val="28"/>
          <w:szCs w:val="28"/>
        </w:rPr>
        <w:t>John 14:26</w:t>
      </w:r>
      <w:r w:rsidRPr="002F0470">
        <w:rPr>
          <w:rFonts w:ascii="Calibri" w:hAnsi="Calibri" w:cs="Calibri"/>
          <w:sz w:val="28"/>
          <w:szCs w:val="28"/>
        </w:rPr>
        <w:t xml:space="preserve"> But the Counselor, the Holy Spirit, whom the Father will send in my name, will teach you all things and remind you of everything I have told you.</w:t>
      </w:r>
    </w:p>
    <w:p w14:paraId="3C3731BF" w14:textId="506D3310" w:rsidR="002F5504" w:rsidRPr="002F0470" w:rsidRDefault="002F5504" w:rsidP="002F5504">
      <w:pPr>
        <w:pStyle w:val="ListParagraph"/>
        <w:numPr>
          <w:ilvl w:val="4"/>
          <w:numId w:val="1"/>
        </w:numPr>
        <w:rPr>
          <w:rFonts w:ascii="Calibri" w:hAnsi="Calibri" w:cs="Calibri"/>
          <w:sz w:val="28"/>
          <w:szCs w:val="28"/>
        </w:rPr>
      </w:pPr>
      <w:r w:rsidRPr="002F0470">
        <w:rPr>
          <w:rFonts w:ascii="Calibri" w:hAnsi="Calibri" w:cs="Calibri"/>
          <w:sz w:val="28"/>
          <w:szCs w:val="28"/>
        </w:rPr>
        <w:t xml:space="preserve">The </w:t>
      </w:r>
      <w:r w:rsidR="00F36633" w:rsidRPr="002F0470">
        <w:rPr>
          <w:rFonts w:ascii="Calibri" w:hAnsi="Calibri" w:cs="Calibri"/>
          <w:sz w:val="28"/>
          <w:szCs w:val="28"/>
        </w:rPr>
        <w:t xml:space="preserve">Greek word for Counselor is Paraclete.  It can be translated in </w:t>
      </w:r>
      <w:proofErr w:type="gramStart"/>
      <w:r w:rsidR="00F36633" w:rsidRPr="002F0470">
        <w:rPr>
          <w:rFonts w:ascii="Calibri" w:hAnsi="Calibri" w:cs="Calibri"/>
          <w:sz w:val="28"/>
          <w:szCs w:val="28"/>
        </w:rPr>
        <w:t>a number of</w:t>
      </w:r>
      <w:proofErr w:type="gramEnd"/>
      <w:r w:rsidR="00F36633" w:rsidRPr="002F0470">
        <w:rPr>
          <w:rFonts w:ascii="Calibri" w:hAnsi="Calibri" w:cs="Calibri"/>
          <w:sz w:val="28"/>
          <w:szCs w:val="28"/>
        </w:rPr>
        <w:t xml:space="preserve"> ways – Counselor, Comforter, Encourager, Advocate,</w:t>
      </w:r>
      <w:r w:rsidR="00CA7021" w:rsidRPr="002F0470">
        <w:rPr>
          <w:rFonts w:ascii="Calibri" w:hAnsi="Calibri" w:cs="Calibri"/>
          <w:sz w:val="28"/>
          <w:szCs w:val="28"/>
        </w:rPr>
        <w:t xml:space="preserve"> etc.  but Jesus tells us that it refers to the Holy Spirit, whom He would send after His ascension.</w:t>
      </w:r>
    </w:p>
    <w:p w14:paraId="02AD5A85" w14:textId="60AD7D75" w:rsidR="00CA7021" w:rsidRPr="002F0470" w:rsidRDefault="00CA7021" w:rsidP="00CA7021">
      <w:pPr>
        <w:pStyle w:val="ListParagraph"/>
        <w:numPr>
          <w:ilvl w:val="2"/>
          <w:numId w:val="1"/>
        </w:numPr>
        <w:rPr>
          <w:rFonts w:ascii="Calibri" w:hAnsi="Calibri" w:cs="Calibri"/>
          <w:sz w:val="28"/>
          <w:szCs w:val="28"/>
        </w:rPr>
      </w:pPr>
      <w:r w:rsidRPr="002F0470">
        <w:rPr>
          <w:rFonts w:ascii="Calibri" w:hAnsi="Calibri" w:cs="Calibri"/>
          <w:sz w:val="28"/>
          <w:szCs w:val="28"/>
        </w:rPr>
        <w:t xml:space="preserve">Before Christ’s ascension, </w:t>
      </w:r>
      <w:r w:rsidR="00BB7CF4" w:rsidRPr="002F0470">
        <w:rPr>
          <w:rFonts w:ascii="Calibri" w:hAnsi="Calibri" w:cs="Calibri"/>
          <w:sz w:val="28"/>
          <w:szCs w:val="28"/>
        </w:rPr>
        <w:t>the Holy Spirit existed and was at work, but He did not indwell all believers.</w:t>
      </w:r>
    </w:p>
    <w:p w14:paraId="5B388949" w14:textId="16464502" w:rsidR="00402EA7" w:rsidRPr="002F0470" w:rsidRDefault="00411233" w:rsidP="00402EA7">
      <w:pPr>
        <w:pStyle w:val="ListParagraph"/>
        <w:numPr>
          <w:ilvl w:val="2"/>
          <w:numId w:val="1"/>
        </w:numPr>
        <w:rPr>
          <w:rFonts w:ascii="Calibri" w:hAnsi="Calibri" w:cs="Calibri"/>
          <w:sz w:val="28"/>
          <w:szCs w:val="28"/>
        </w:rPr>
      </w:pPr>
      <w:r w:rsidRPr="002F0470">
        <w:rPr>
          <w:rFonts w:ascii="Calibri" w:hAnsi="Calibri" w:cs="Calibri"/>
          <w:b/>
          <w:bCs/>
          <w:sz w:val="28"/>
          <w:szCs w:val="28"/>
        </w:rPr>
        <w:t>R.C. Sproul</w:t>
      </w:r>
      <w:r w:rsidRPr="002F0470">
        <w:rPr>
          <w:rFonts w:ascii="Calibri" w:hAnsi="Calibri" w:cs="Calibri"/>
          <w:sz w:val="28"/>
          <w:szCs w:val="28"/>
        </w:rPr>
        <w:t xml:space="preserve"> </w:t>
      </w:r>
      <w:r w:rsidR="00402EA7" w:rsidRPr="002F0470">
        <w:rPr>
          <w:rFonts w:ascii="Calibri" w:hAnsi="Calibri" w:cs="Calibri"/>
          <w:sz w:val="28"/>
          <w:szCs w:val="28"/>
        </w:rPr>
        <w:t>“The Spirit empowered OT leaders for limited tasks… Yet the anointing of the Spirit seems to be limited to few individuals, who are gifted for peculiar ministries of leadership</w:t>
      </w:r>
      <w:r w:rsidR="008469CB" w:rsidRPr="002F0470">
        <w:rPr>
          <w:rFonts w:ascii="Calibri" w:hAnsi="Calibri" w:cs="Calibri"/>
          <w:sz w:val="28"/>
          <w:szCs w:val="28"/>
        </w:rPr>
        <w:t xml:space="preserve"> (</w:t>
      </w:r>
      <w:r w:rsidR="008469CB" w:rsidRPr="002F0470">
        <w:rPr>
          <w:rFonts w:ascii="Calibri" w:hAnsi="Calibri" w:cs="Calibri"/>
          <w:i/>
          <w:iCs/>
          <w:sz w:val="28"/>
          <w:szCs w:val="28"/>
        </w:rPr>
        <w:t>What We Believe</w:t>
      </w:r>
      <w:r w:rsidR="008469CB" w:rsidRPr="002F0470">
        <w:rPr>
          <w:rFonts w:ascii="Calibri" w:hAnsi="Calibri" w:cs="Calibri"/>
          <w:sz w:val="28"/>
          <w:szCs w:val="28"/>
        </w:rPr>
        <w:t>, 56)</w:t>
      </w:r>
      <w:r w:rsidR="00402EA7" w:rsidRPr="002F0470">
        <w:rPr>
          <w:rFonts w:ascii="Calibri" w:hAnsi="Calibri" w:cs="Calibri"/>
          <w:sz w:val="28"/>
          <w:szCs w:val="28"/>
        </w:rPr>
        <w:t xml:space="preserve">.” </w:t>
      </w:r>
    </w:p>
    <w:p w14:paraId="3C90CE34" w14:textId="42076007" w:rsidR="00411233" w:rsidRPr="002F0470" w:rsidRDefault="008469CB" w:rsidP="00CA7021">
      <w:pPr>
        <w:pStyle w:val="ListParagraph"/>
        <w:numPr>
          <w:ilvl w:val="2"/>
          <w:numId w:val="1"/>
        </w:numPr>
        <w:rPr>
          <w:rFonts w:ascii="Calibri" w:hAnsi="Calibri" w:cs="Calibri"/>
          <w:sz w:val="28"/>
          <w:szCs w:val="28"/>
        </w:rPr>
      </w:pPr>
      <w:r w:rsidRPr="002F0470">
        <w:rPr>
          <w:rFonts w:ascii="Calibri" w:hAnsi="Calibri" w:cs="Calibri"/>
          <w:sz w:val="28"/>
          <w:szCs w:val="28"/>
        </w:rPr>
        <w:t xml:space="preserve">For example, the Holy Spirit empowered Moses for leadership.  But Moses prayed that God would </w:t>
      </w:r>
      <w:r w:rsidR="008B2F77" w:rsidRPr="002F0470">
        <w:rPr>
          <w:rFonts w:ascii="Calibri" w:hAnsi="Calibri" w:cs="Calibri"/>
          <w:sz w:val="28"/>
          <w:szCs w:val="28"/>
        </w:rPr>
        <w:t xml:space="preserve">put His Spirit on all of God’s people (Num 11:29).  Later, the prophet Joel prophesied that there would come a day when </w:t>
      </w:r>
      <w:r w:rsidR="001D0E85" w:rsidRPr="002F0470">
        <w:rPr>
          <w:rFonts w:ascii="Calibri" w:hAnsi="Calibri" w:cs="Calibri"/>
          <w:sz w:val="28"/>
          <w:szCs w:val="28"/>
        </w:rPr>
        <w:t xml:space="preserve">that would happen (Joel 2:28-29).  </w:t>
      </w:r>
      <w:r w:rsidR="00C170C4" w:rsidRPr="002F0470">
        <w:rPr>
          <w:rFonts w:ascii="Calibri" w:hAnsi="Calibri" w:cs="Calibri"/>
          <w:sz w:val="28"/>
          <w:szCs w:val="28"/>
        </w:rPr>
        <w:t xml:space="preserve">Fast forward to the New Testament.  John </w:t>
      </w:r>
      <w:r w:rsidR="0014169E" w:rsidRPr="002F0470">
        <w:rPr>
          <w:rFonts w:ascii="Calibri" w:hAnsi="Calibri" w:cs="Calibri"/>
          <w:sz w:val="28"/>
          <w:szCs w:val="28"/>
        </w:rPr>
        <w:t xml:space="preserve">the Baptist said that the coming Messiah would </w:t>
      </w:r>
      <w:r w:rsidR="006A2DD6" w:rsidRPr="002F0470">
        <w:rPr>
          <w:rFonts w:ascii="Calibri" w:hAnsi="Calibri" w:cs="Calibri"/>
          <w:sz w:val="28"/>
          <w:szCs w:val="28"/>
        </w:rPr>
        <w:t>Baptist people with the Holy Spirit (Mt 3:11).  Then in John 16, at the Last Supper, Jesus told His disciples that He would send the Spirit</w:t>
      </w:r>
      <w:r w:rsidR="008E4672" w:rsidRPr="002F0470">
        <w:rPr>
          <w:rFonts w:ascii="Calibri" w:hAnsi="Calibri" w:cs="Calibri"/>
          <w:sz w:val="28"/>
          <w:szCs w:val="28"/>
        </w:rPr>
        <w:t xml:space="preserve">, the Paraclete, after He ascends to heaven.  Finally, in Acts 2, on the Day of Pentecost, ten days after </w:t>
      </w:r>
      <w:r w:rsidR="00664FB3" w:rsidRPr="002F0470">
        <w:rPr>
          <w:rFonts w:ascii="Calibri" w:hAnsi="Calibri" w:cs="Calibri"/>
          <w:sz w:val="28"/>
          <w:szCs w:val="28"/>
        </w:rPr>
        <w:t xml:space="preserve">the ascension, all of Christ’s followers were baptized with the Holy Spirit.  </w:t>
      </w:r>
    </w:p>
    <w:p w14:paraId="0DA02E53" w14:textId="77777777" w:rsidR="00645214" w:rsidRPr="002F0470" w:rsidRDefault="00645214" w:rsidP="00645214">
      <w:pPr>
        <w:pStyle w:val="ListParagraph"/>
        <w:numPr>
          <w:ilvl w:val="2"/>
          <w:numId w:val="1"/>
        </w:numPr>
        <w:rPr>
          <w:rFonts w:ascii="Calibri" w:hAnsi="Calibri" w:cs="Calibri"/>
          <w:sz w:val="28"/>
          <w:szCs w:val="28"/>
        </w:rPr>
      </w:pPr>
      <w:r w:rsidRPr="002F0470">
        <w:rPr>
          <w:rFonts w:ascii="Calibri" w:hAnsi="Calibri" w:cs="Calibri"/>
          <w:b/>
          <w:bCs/>
          <w:sz w:val="28"/>
          <w:szCs w:val="28"/>
        </w:rPr>
        <w:t>Acts 2:33</w:t>
      </w:r>
      <w:r w:rsidRPr="002F0470">
        <w:rPr>
          <w:rFonts w:ascii="Calibri" w:hAnsi="Calibri" w:cs="Calibri"/>
          <w:sz w:val="28"/>
          <w:szCs w:val="28"/>
        </w:rPr>
        <w:t xml:space="preserve"> Therefore, since he has been exalted to the right hand of God and has received from the Father the promised Holy Spirit, he has poured out what you both see and hear.</w:t>
      </w:r>
    </w:p>
    <w:p w14:paraId="3609927A" w14:textId="1BA7C10D" w:rsidR="00E86723" w:rsidRPr="002F0470" w:rsidRDefault="00E86723" w:rsidP="00CA7021">
      <w:pPr>
        <w:pStyle w:val="ListParagraph"/>
        <w:numPr>
          <w:ilvl w:val="2"/>
          <w:numId w:val="1"/>
        </w:numPr>
        <w:rPr>
          <w:rFonts w:ascii="Calibri" w:hAnsi="Calibri" w:cs="Calibri"/>
          <w:sz w:val="28"/>
          <w:szCs w:val="28"/>
        </w:rPr>
      </w:pPr>
      <w:r w:rsidRPr="002F0470">
        <w:rPr>
          <w:rFonts w:ascii="Calibri" w:hAnsi="Calibri" w:cs="Calibri"/>
          <w:sz w:val="28"/>
          <w:szCs w:val="28"/>
        </w:rPr>
        <w:t xml:space="preserve">Why is that a good thing?  Remember Jesus said that it would benefit them if He ascended back to heaven, because then He </w:t>
      </w:r>
      <w:r w:rsidRPr="002F0470">
        <w:rPr>
          <w:rFonts w:ascii="Calibri" w:hAnsi="Calibri" w:cs="Calibri"/>
          <w:sz w:val="28"/>
          <w:szCs w:val="28"/>
        </w:rPr>
        <w:lastRenderedPageBreak/>
        <w:t xml:space="preserve">could send the Spirit.  In some mysterious way, having the Spirit would be better than having Christ </w:t>
      </w:r>
      <w:r w:rsidR="00C84D80" w:rsidRPr="002F0470">
        <w:rPr>
          <w:rFonts w:ascii="Calibri" w:hAnsi="Calibri" w:cs="Calibri"/>
          <w:sz w:val="28"/>
          <w:szCs w:val="28"/>
        </w:rPr>
        <w:t xml:space="preserve">physically </w:t>
      </w:r>
      <w:r w:rsidRPr="002F0470">
        <w:rPr>
          <w:rFonts w:ascii="Calibri" w:hAnsi="Calibri" w:cs="Calibri"/>
          <w:sz w:val="28"/>
          <w:szCs w:val="28"/>
        </w:rPr>
        <w:t>present with them.</w:t>
      </w:r>
      <w:r w:rsidR="00C84D80" w:rsidRPr="002F0470">
        <w:rPr>
          <w:rFonts w:ascii="Calibri" w:hAnsi="Calibri" w:cs="Calibri"/>
          <w:sz w:val="28"/>
          <w:szCs w:val="28"/>
        </w:rPr>
        <w:t xml:space="preserve">  How is that possible?  </w:t>
      </w:r>
    </w:p>
    <w:p w14:paraId="26AF2390" w14:textId="6C89365A" w:rsidR="005243F0" w:rsidRPr="002F0470" w:rsidRDefault="00F20E41" w:rsidP="005243F0">
      <w:pPr>
        <w:pStyle w:val="ListParagraph"/>
        <w:numPr>
          <w:ilvl w:val="2"/>
          <w:numId w:val="1"/>
        </w:numPr>
        <w:rPr>
          <w:rFonts w:ascii="Calibri" w:hAnsi="Calibri" w:cs="Calibri"/>
          <w:sz w:val="28"/>
          <w:szCs w:val="28"/>
        </w:rPr>
      </w:pPr>
      <w:r w:rsidRPr="002F0470">
        <w:rPr>
          <w:rFonts w:ascii="Calibri" w:hAnsi="Calibri" w:cs="Calibri"/>
          <w:sz w:val="28"/>
          <w:szCs w:val="28"/>
        </w:rPr>
        <w:t xml:space="preserve">The Day of Pentecost ushered in the age of the Spirit.  From that </w:t>
      </w:r>
      <w:r w:rsidR="00931F79" w:rsidRPr="002F0470">
        <w:rPr>
          <w:rFonts w:ascii="Calibri" w:hAnsi="Calibri" w:cs="Calibri"/>
          <w:sz w:val="28"/>
          <w:szCs w:val="28"/>
        </w:rPr>
        <w:t>day</w:t>
      </w:r>
      <w:r w:rsidRPr="002F0470">
        <w:rPr>
          <w:rFonts w:ascii="Calibri" w:hAnsi="Calibri" w:cs="Calibri"/>
          <w:sz w:val="28"/>
          <w:szCs w:val="28"/>
        </w:rPr>
        <w:t xml:space="preserve"> on, </w:t>
      </w:r>
      <w:r w:rsidR="00931F79" w:rsidRPr="002F0470">
        <w:rPr>
          <w:rFonts w:ascii="Calibri" w:hAnsi="Calibri" w:cs="Calibri"/>
          <w:sz w:val="28"/>
          <w:szCs w:val="28"/>
        </w:rPr>
        <w:t>the moment</w:t>
      </w:r>
      <w:r w:rsidRPr="002F0470">
        <w:rPr>
          <w:rFonts w:ascii="Calibri" w:hAnsi="Calibri" w:cs="Calibri"/>
          <w:sz w:val="28"/>
          <w:szCs w:val="28"/>
        </w:rPr>
        <w:t xml:space="preserve"> someone </w:t>
      </w:r>
      <w:r w:rsidR="00931F79" w:rsidRPr="002F0470">
        <w:rPr>
          <w:rFonts w:ascii="Calibri" w:hAnsi="Calibri" w:cs="Calibri"/>
          <w:sz w:val="28"/>
          <w:szCs w:val="28"/>
        </w:rPr>
        <w:t xml:space="preserve">becomes a Christian, Christ </w:t>
      </w:r>
      <w:r w:rsidR="00655142" w:rsidRPr="002F0470">
        <w:rPr>
          <w:rFonts w:ascii="Calibri" w:hAnsi="Calibri" w:cs="Calibri"/>
          <w:sz w:val="28"/>
          <w:szCs w:val="28"/>
        </w:rPr>
        <w:t xml:space="preserve">Baptizes them with the </w:t>
      </w:r>
      <w:proofErr w:type="gramStart"/>
      <w:r w:rsidR="007A36E7" w:rsidRPr="002F0470">
        <w:rPr>
          <w:rFonts w:ascii="Calibri" w:hAnsi="Calibri" w:cs="Calibri"/>
          <w:sz w:val="28"/>
          <w:szCs w:val="28"/>
        </w:rPr>
        <w:t>Spirit, or</w:t>
      </w:r>
      <w:proofErr w:type="gramEnd"/>
      <w:r w:rsidR="007A36E7" w:rsidRPr="002F0470">
        <w:rPr>
          <w:rFonts w:ascii="Calibri" w:hAnsi="Calibri" w:cs="Calibri"/>
          <w:sz w:val="28"/>
          <w:szCs w:val="28"/>
        </w:rPr>
        <w:t xml:space="preserve"> places the Spirit inside of them to live foreve</w:t>
      </w:r>
      <w:r w:rsidR="007C0356" w:rsidRPr="002F0470">
        <w:rPr>
          <w:rFonts w:ascii="Calibri" w:hAnsi="Calibri" w:cs="Calibri"/>
          <w:sz w:val="28"/>
          <w:szCs w:val="28"/>
        </w:rPr>
        <w:t xml:space="preserve">r.  </w:t>
      </w:r>
      <w:r w:rsidR="005243F0" w:rsidRPr="002F0470">
        <w:rPr>
          <w:rFonts w:ascii="Calibri" w:hAnsi="Calibri" w:cs="Calibri"/>
          <w:sz w:val="28"/>
          <w:szCs w:val="28"/>
        </w:rPr>
        <w:t>The Holy Spirit is the Spirit of Christ</w:t>
      </w:r>
      <w:r w:rsidR="00C57E19" w:rsidRPr="002F0470">
        <w:rPr>
          <w:rFonts w:ascii="Calibri" w:hAnsi="Calibri" w:cs="Calibri"/>
          <w:sz w:val="28"/>
          <w:szCs w:val="28"/>
        </w:rPr>
        <w:t xml:space="preserve">.  The moment you become a </w:t>
      </w:r>
      <w:proofErr w:type="gramStart"/>
      <w:r w:rsidR="00C57E19" w:rsidRPr="002F0470">
        <w:rPr>
          <w:rFonts w:ascii="Calibri" w:hAnsi="Calibri" w:cs="Calibri"/>
          <w:sz w:val="28"/>
          <w:szCs w:val="28"/>
        </w:rPr>
        <w:t>Christian,</w:t>
      </w:r>
      <w:proofErr w:type="gramEnd"/>
      <w:r w:rsidR="00C57E19" w:rsidRPr="002F0470">
        <w:rPr>
          <w:rFonts w:ascii="Calibri" w:hAnsi="Calibri" w:cs="Calibri"/>
          <w:sz w:val="28"/>
          <w:szCs w:val="28"/>
        </w:rPr>
        <w:t xml:space="preserve"> Christ comes to live inside </w:t>
      </w:r>
      <w:proofErr w:type="gramStart"/>
      <w:r w:rsidR="00C57E19" w:rsidRPr="002F0470">
        <w:rPr>
          <w:rFonts w:ascii="Calibri" w:hAnsi="Calibri" w:cs="Calibri"/>
          <w:sz w:val="28"/>
          <w:szCs w:val="28"/>
        </w:rPr>
        <w:t>you, and</w:t>
      </w:r>
      <w:proofErr w:type="gramEnd"/>
      <w:r w:rsidR="00C57E19" w:rsidRPr="002F0470">
        <w:rPr>
          <w:rFonts w:ascii="Calibri" w:hAnsi="Calibri" w:cs="Calibri"/>
          <w:sz w:val="28"/>
          <w:szCs w:val="28"/>
        </w:rPr>
        <w:t xml:space="preserve"> is with you always (</w:t>
      </w:r>
      <w:r w:rsidR="003971AA" w:rsidRPr="002F0470">
        <w:rPr>
          <w:rFonts w:ascii="Calibri" w:hAnsi="Calibri" w:cs="Calibri"/>
          <w:sz w:val="28"/>
          <w:szCs w:val="28"/>
        </w:rPr>
        <w:t xml:space="preserve">Rm 8:9; Gal 2:20; Col 1:27).  Before the ascension and Pentecost, you could only be with Jesus </w:t>
      </w:r>
      <w:r w:rsidR="008367DD" w:rsidRPr="002F0470">
        <w:rPr>
          <w:rFonts w:ascii="Calibri" w:hAnsi="Calibri" w:cs="Calibri"/>
          <w:sz w:val="28"/>
          <w:szCs w:val="28"/>
        </w:rPr>
        <w:t xml:space="preserve">if you were in the same location as Him.  But now, in the Spirit, Jesus is with you wherever you go, all the time.  You have constant access to Him.  </w:t>
      </w:r>
    </w:p>
    <w:p w14:paraId="2F264E71" w14:textId="3001F57A" w:rsidR="008367DD" w:rsidRPr="002F0470" w:rsidRDefault="001B09A1" w:rsidP="005243F0">
      <w:pPr>
        <w:pStyle w:val="ListParagraph"/>
        <w:numPr>
          <w:ilvl w:val="2"/>
          <w:numId w:val="1"/>
        </w:numPr>
        <w:rPr>
          <w:rFonts w:ascii="Calibri" w:hAnsi="Calibri" w:cs="Calibri"/>
          <w:sz w:val="28"/>
          <w:szCs w:val="28"/>
        </w:rPr>
      </w:pPr>
      <w:r w:rsidRPr="002F0470">
        <w:rPr>
          <w:rFonts w:ascii="Calibri" w:hAnsi="Calibri" w:cs="Calibri"/>
          <w:sz w:val="28"/>
          <w:szCs w:val="28"/>
        </w:rPr>
        <w:t xml:space="preserve">The Holy Spirit does many things for the believer, but one of His main tasks is to empower </w:t>
      </w:r>
      <w:r w:rsidR="000441A0" w:rsidRPr="002F0470">
        <w:rPr>
          <w:rFonts w:ascii="Calibri" w:hAnsi="Calibri" w:cs="Calibri"/>
          <w:sz w:val="28"/>
          <w:szCs w:val="28"/>
        </w:rPr>
        <w:t xml:space="preserve">you to serve Him.  Immediately before the ascension Christ’s last words said this. </w:t>
      </w:r>
    </w:p>
    <w:p w14:paraId="00A2670C" w14:textId="137FF527" w:rsidR="000441A0" w:rsidRPr="002F0470" w:rsidRDefault="000441A0" w:rsidP="005243F0">
      <w:pPr>
        <w:pStyle w:val="ListParagraph"/>
        <w:numPr>
          <w:ilvl w:val="2"/>
          <w:numId w:val="1"/>
        </w:numPr>
        <w:rPr>
          <w:rFonts w:ascii="Calibri" w:hAnsi="Calibri" w:cs="Calibri"/>
          <w:sz w:val="28"/>
          <w:szCs w:val="28"/>
        </w:rPr>
      </w:pPr>
      <w:r w:rsidRPr="002F0470">
        <w:rPr>
          <w:rFonts w:ascii="Calibri" w:hAnsi="Calibri" w:cs="Calibri"/>
          <w:b/>
          <w:bCs/>
          <w:sz w:val="28"/>
          <w:szCs w:val="28"/>
        </w:rPr>
        <w:t>Acts 1:8</w:t>
      </w:r>
      <w:r w:rsidRPr="002F0470">
        <w:rPr>
          <w:rFonts w:ascii="Calibri" w:hAnsi="Calibri" w:cs="Calibri"/>
          <w:sz w:val="28"/>
          <w:szCs w:val="28"/>
        </w:rPr>
        <w:t xml:space="preserve"> </w:t>
      </w:r>
      <w:r w:rsidR="00802F92" w:rsidRPr="002F0470">
        <w:rPr>
          <w:rFonts w:ascii="Calibri" w:hAnsi="Calibri" w:cs="Calibri"/>
          <w:sz w:val="28"/>
          <w:szCs w:val="28"/>
        </w:rPr>
        <w:t>But you will receive power when the Holy Spirit has come on you, and you will be my witnesses in Jerusalem, in all Judea and Samaria, and to the ends of the earth.</w:t>
      </w:r>
    </w:p>
    <w:p w14:paraId="16737E35" w14:textId="1D264B34" w:rsidR="00417A99" w:rsidRPr="002F0470" w:rsidRDefault="00802F92" w:rsidP="00417A99">
      <w:pPr>
        <w:pStyle w:val="ListParagraph"/>
        <w:numPr>
          <w:ilvl w:val="2"/>
          <w:numId w:val="1"/>
        </w:numPr>
        <w:rPr>
          <w:rFonts w:ascii="Calibri" w:hAnsi="Calibri" w:cs="Calibri"/>
          <w:sz w:val="28"/>
          <w:szCs w:val="28"/>
        </w:rPr>
      </w:pPr>
      <w:r w:rsidRPr="002F0470">
        <w:rPr>
          <w:rFonts w:ascii="Calibri" w:hAnsi="Calibri" w:cs="Calibri"/>
          <w:sz w:val="28"/>
          <w:szCs w:val="28"/>
        </w:rPr>
        <w:t xml:space="preserve">Because you have the Holy Spirit, you now have power to be an effective witness and servant of Jesus Christ.  This applies to every man, woman, </w:t>
      </w:r>
      <w:r w:rsidR="008B2276" w:rsidRPr="002F0470">
        <w:rPr>
          <w:rFonts w:ascii="Calibri" w:hAnsi="Calibri" w:cs="Calibri"/>
          <w:sz w:val="28"/>
          <w:szCs w:val="28"/>
        </w:rPr>
        <w:t xml:space="preserve">boy or girl in the family of God. </w:t>
      </w:r>
    </w:p>
    <w:p w14:paraId="469139C9" w14:textId="53D0270D" w:rsidR="00FF21B3" w:rsidRPr="002F0470" w:rsidRDefault="00D36145" w:rsidP="00CD6C6F">
      <w:pPr>
        <w:pStyle w:val="ListParagraph"/>
        <w:numPr>
          <w:ilvl w:val="1"/>
          <w:numId w:val="1"/>
        </w:numPr>
        <w:rPr>
          <w:rFonts w:ascii="Calibri" w:hAnsi="Calibri" w:cs="Calibri"/>
          <w:b/>
          <w:sz w:val="28"/>
          <w:szCs w:val="28"/>
        </w:rPr>
      </w:pPr>
      <w:r w:rsidRPr="002F0470">
        <w:rPr>
          <w:rFonts w:ascii="Calibri" w:hAnsi="Calibri" w:cs="Calibri"/>
          <w:b/>
          <w:sz w:val="28"/>
          <w:szCs w:val="28"/>
        </w:rPr>
        <w:t>He is serving as our great high priest.</w:t>
      </w:r>
    </w:p>
    <w:p w14:paraId="46D7C7B0" w14:textId="777C6A57" w:rsidR="00A83340" w:rsidRPr="002F0470" w:rsidRDefault="00B31B64" w:rsidP="00B31B64">
      <w:pPr>
        <w:pStyle w:val="ListParagraph"/>
        <w:numPr>
          <w:ilvl w:val="2"/>
          <w:numId w:val="1"/>
        </w:numPr>
        <w:rPr>
          <w:rFonts w:ascii="Calibri" w:hAnsi="Calibri" w:cs="Calibri"/>
          <w:sz w:val="28"/>
          <w:szCs w:val="28"/>
        </w:rPr>
      </w:pPr>
      <w:r w:rsidRPr="002F0470">
        <w:rPr>
          <w:rFonts w:ascii="Calibri" w:hAnsi="Calibri" w:cs="Calibri"/>
          <w:sz w:val="28"/>
          <w:szCs w:val="28"/>
        </w:rPr>
        <w:t>The book of Hebrews repeatedly calls Jesus our great high priest.  Hebrews 4:</w:t>
      </w:r>
      <w:r w:rsidR="0040152A" w:rsidRPr="002F0470">
        <w:rPr>
          <w:rFonts w:ascii="Calibri" w:hAnsi="Calibri" w:cs="Calibri"/>
          <w:sz w:val="28"/>
          <w:szCs w:val="28"/>
        </w:rPr>
        <w:t>14</w:t>
      </w:r>
      <w:r w:rsidRPr="002F0470">
        <w:rPr>
          <w:rFonts w:ascii="Calibri" w:hAnsi="Calibri" w:cs="Calibri"/>
          <w:sz w:val="28"/>
          <w:szCs w:val="28"/>
        </w:rPr>
        <w:t xml:space="preserve"> says Jesus is our “great high priest who has passed through the heaven</w:t>
      </w:r>
      <w:r w:rsidR="0040152A" w:rsidRPr="002F0470">
        <w:rPr>
          <w:rFonts w:ascii="Calibri" w:hAnsi="Calibri" w:cs="Calibri"/>
          <w:sz w:val="28"/>
          <w:szCs w:val="28"/>
        </w:rPr>
        <w:t>s</w:t>
      </w:r>
      <w:r w:rsidRPr="002F0470">
        <w:rPr>
          <w:rFonts w:ascii="Calibri" w:hAnsi="Calibri" w:cs="Calibri"/>
          <w:sz w:val="28"/>
          <w:szCs w:val="28"/>
        </w:rPr>
        <w:t xml:space="preserve">.”  Hebrews 8:1 says that Jesus is our “high priest, who sat down at the right hand of the throne of the Majesty in the heavens.” </w:t>
      </w:r>
    </w:p>
    <w:p w14:paraId="2D7A915C" w14:textId="4DED65E2" w:rsidR="00A83340" w:rsidRPr="002F0470" w:rsidRDefault="00A83340" w:rsidP="00B31B64">
      <w:pPr>
        <w:pStyle w:val="ListParagraph"/>
        <w:numPr>
          <w:ilvl w:val="2"/>
          <w:numId w:val="1"/>
        </w:numPr>
        <w:rPr>
          <w:rFonts w:ascii="Calibri" w:hAnsi="Calibri" w:cs="Calibri"/>
          <w:sz w:val="28"/>
          <w:szCs w:val="28"/>
        </w:rPr>
      </w:pPr>
      <w:r w:rsidRPr="002F0470">
        <w:rPr>
          <w:rFonts w:ascii="Calibri" w:hAnsi="Calibri" w:cs="Calibri"/>
          <w:sz w:val="28"/>
          <w:szCs w:val="28"/>
        </w:rPr>
        <w:t xml:space="preserve">Today Jesus is serving as our great high priest.  What does that mean?  </w:t>
      </w:r>
      <w:r w:rsidR="00B31B64" w:rsidRPr="002F0470">
        <w:rPr>
          <w:rFonts w:ascii="Calibri" w:hAnsi="Calibri" w:cs="Calibri"/>
          <w:sz w:val="28"/>
          <w:szCs w:val="28"/>
        </w:rPr>
        <w:t xml:space="preserve"> </w:t>
      </w:r>
    </w:p>
    <w:p w14:paraId="568C15E2" w14:textId="591FA144" w:rsidR="00B31B64" w:rsidRPr="002F0470" w:rsidRDefault="00B31B64" w:rsidP="00B31B64">
      <w:pPr>
        <w:pStyle w:val="ListParagraph"/>
        <w:numPr>
          <w:ilvl w:val="2"/>
          <w:numId w:val="1"/>
        </w:numPr>
        <w:rPr>
          <w:rFonts w:ascii="Calibri" w:hAnsi="Calibri" w:cs="Calibri"/>
          <w:sz w:val="28"/>
          <w:szCs w:val="28"/>
        </w:rPr>
      </w:pPr>
      <w:r w:rsidRPr="002F0470">
        <w:rPr>
          <w:rFonts w:ascii="Calibri" w:hAnsi="Calibri" w:cs="Calibri"/>
          <w:sz w:val="28"/>
          <w:szCs w:val="28"/>
        </w:rPr>
        <w:t>F.F. Bruce (</w:t>
      </w:r>
      <w:r w:rsidRPr="002F0470">
        <w:rPr>
          <w:rFonts w:ascii="Calibri" w:hAnsi="Calibri" w:cs="Calibri"/>
          <w:i/>
          <w:iCs/>
          <w:sz w:val="28"/>
          <w:szCs w:val="28"/>
        </w:rPr>
        <w:t>The Epistle to the Hebrews</w:t>
      </w:r>
      <w:r w:rsidRPr="002F0470">
        <w:rPr>
          <w:rFonts w:ascii="Calibri" w:hAnsi="Calibri" w:cs="Calibri"/>
          <w:sz w:val="28"/>
          <w:szCs w:val="28"/>
        </w:rPr>
        <w:t xml:space="preserve">) says that Christ’s high-priestly function is four-fold.  </w:t>
      </w:r>
    </w:p>
    <w:p w14:paraId="405544D6" w14:textId="42124983" w:rsidR="002846EA" w:rsidRPr="002F0470" w:rsidRDefault="002846EA" w:rsidP="002846EA">
      <w:pPr>
        <w:pStyle w:val="ListParagraph"/>
        <w:numPr>
          <w:ilvl w:val="3"/>
          <w:numId w:val="1"/>
        </w:numPr>
        <w:spacing w:after="0" w:line="259" w:lineRule="auto"/>
        <w:rPr>
          <w:rFonts w:ascii="Calibri" w:hAnsi="Calibri" w:cs="Calibri"/>
          <w:b/>
          <w:bCs/>
          <w:sz w:val="28"/>
          <w:szCs w:val="28"/>
        </w:rPr>
      </w:pPr>
      <w:r w:rsidRPr="002F0470">
        <w:rPr>
          <w:rFonts w:ascii="Calibri" w:hAnsi="Calibri" w:cs="Calibri"/>
          <w:b/>
          <w:bCs/>
          <w:sz w:val="28"/>
          <w:szCs w:val="28"/>
        </w:rPr>
        <w:t xml:space="preserve">He made atonement for </w:t>
      </w:r>
      <w:r w:rsidR="000B4865" w:rsidRPr="002F0470">
        <w:rPr>
          <w:rFonts w:ascii="Calibri" w:hAnsi="Calibri" w:cs="Calibri"/>
          <w:b/>
          <w:bCs/>
          <w:sz w:val="28"/>
          <w:szCs w:val="28"/>
        </w:rPr>
        <w:t>y</w:t>
      </w:r>
      <w:r w:rsidRPr="002F0470">
        <w:rPr>
          <w:rFonts w:ascii="Calibri" w:hAnsi="Calibri" w:cs="Calibri"/>
          <w:b/>
          <w:bCs/>
          <w:sz w:val="28"/>
          <w:szCs w:val="28"/>
        </w:rPr>
        <w:t xml:space="preserve">our sins. </w:t>
      </w:r>
    </w:p>
    <w:p w14:paraId="223E9805" w14:textId="767D9069" w:rsidR="002846EA" w:rsidRPr="002F0470" w:rsidRDefault="002846EA"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b/>
          <w:bCs/>
          <w:sz w:val="28"/>
          <w:szCs w:val="28"/>
        </w:rPr>
        <w:lastRenderedPageBreak/>
        <w:t>Hebrews 2:17</w:t>
      </w:r>
      <w:r w:rsidRPr="002F0470">
        <w:rPr>
          <w:rFonts w:ascii="Calibri" w:hAnsi="Calibri" w:cs="Calibri"/>
          <w:sz w:val="28"/>
          <w:szCs w:val="28"/>
        </w:rPr>
        <w:t xml:space="preserve"> Therefore, he had to be like his brothers and sisters in every way, so that he could become a merciful and faithful high priest in matters pertaining to God, to make atonement for the sins of the people.</w:t>
      </w:r>
    </w:p>
    <w:p w14:paraId="13FEED55" w14:textId="529AF976" w:rsidR="0018782D" w:rsidRPr="002F0470" w:rsidRDefault="0029344C"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 xml:space="preserve">In the Old Testament the Jewish high priest would enter the </w:t>
      </w:r>
      <w:r w:rsidR="007F37C8" w:rsidRPr="002F0470">
        <w:rPr>
          <w:rFonts w:ascii="Calibri" w:hAnsi="Calibri" w:cs="Calibri"/>
          <w:sz w:val="28"/>
          <w:szCs w:val="28"/>
        </w:rPr>
        <w:t>Most Holy Place</w:t>
      </w:r>
      <w:r w:rsidRPr="002F0470">
        <w:rPr>
          <w:rFonts w:ascii="Calibri" w:hAnsi="Calibri" w:cs="Calibri"/>
          <w:sz w:val="28"/>
          <w:szCs w:val="28"/>
        </w:rPr>
        <w:t xml:space="preserve"> </w:t>
      </w:r>
      <w:r w:rsidR="004C4ECE" w:rsidRPr="002F0470">
        <w:rPr>
          <w:rFonts w:ascii="Calibri" w:hAnsi="Calibri" w:cs="Calibri"/>
          <w:sz w:val="28"/>
          <w:szCs w:val="28"/>
        </w:rPr>
        <w:t xml:space="preserve">in the temple </w:t>
      </w:r>
      <w:r w:rsidRPr="002F0470">
        <w:rPr>
          <w:rFonts w:ascii="Calibri" w:hAnsi="Calibri" w:cs="Calibri"/>
          <w:sz w:val="28"/>
          <w:szCs w:val="28"/>
        </w:rPr>
        <w:t xml:space="preserve">once a year on </w:t>
      </w:r>
      <w:r w:rsidR="0020731D" w:rsidRPr="002F0470">
        <w:rPr>
          <w:rFonts w:ascii="Calibri" w:hAnsi="Calibri" w:cs="Calibri"/>
          <w:sz w:val="28"/>
          <w:szCs w:val="28"/>
        </w:rPr>
        <w:t xml:space="preserve">Yom Kippur </w:t>
      </w:r>
      <w:r w:rsidR="00F13781" w:rsidRPr="002F0470">
        <w:rPr>
          <w:rFonts w:ascii="Calibri" w:hAnsi="Calibri" w:cs="Calibri"/>
          <w:sz w:val="28"/>
          <w:szCs w:val="28"/>
        </w:rPr>
        <w:t>with the blood of a male goat to aton</w:t>
      </w:r>
      <w:r w:rsidR="004C4ECE" w:rsidRPr="002F0470">
        <w:rPr>
          <w:rFonts w:ascii="Calibri" w:hAnsi="Calibri" w:cs="Calibri"/>
          <w:sz w:val="28"/>
          <w:szCs w:val="28"/>
        </w:rPr>
        <w:t xml:space="preserve">e for the sins of the people.  </w:t>
      </w:r>
      <w:r w:rsidR="000A7960" w:rsidRPr="002F0470">
        <w:rPr>
          <w:rFonts w:ascii="Calibri" w:hAnsi="Calibri" w:cs="Calibri"/>
          <w:sz w:val="28"/>
          <w:szCs w:val="28"/>
        </w:rPr>
        <w:t xml:space="preserve">But this was only a shadow of Christ’s work.  </w:t>
      </w:r>
      <w:r w:rsidR="007F37C8" w:rsidRPr="002F0470">
        <w:rPr>
          <w:rFonts w:ascii="Calibri" w:hAnsi="Calibri" w:cs="Calibri"/>
          <w:sz w:val="28"/>
          <w:szCs w:val="28"/>
        </w:rPr>
        <w:t xml:space="preserve">When Christ died, He entered </w:t>
      </w:r>
      <w:r w:rsidR="00000E49" w:rsidRPr="002F0470">
        <w:rPr>
          <w:rFonts w:ascii="Calibri" w:hAnsi="Calibri" w:cs="Calibri"/>
          <w:sz w:val="28"/>
          <w:szCs w:val="28"/>
        </w:rPr>
        <w:t xml:space="preserve">the presence of God in </w:t>
      </w:r>
      <w:r w:rsidR="007F37C8" w:rsidRPr="002F0470">
        <w:rPr>
          <w:rFonts w:ascii="Calibri" w:hAnsi="Calibri" w:cs="Calibri"/>
          <w:sz w:val="28"/>
          <w:szCs w:val="28"/>
        </w:rPr>
        <w:t>heaven</w:t>
      </w:r>
      <w:r w:rsidR="00000E49" w:rsidRPr="002F0470">
        <w:rPr>
          <w:rFonts w:ascii="Calibri" w:hAnsi="Calibri" w:cs="Calibri"/>
          <w:sz w:val="28"/>
          <w:szCs w:val="28"/>
        </w:rPr>
        <w:t xml:space="preserve"> and offered His blood to God as payment for </w:t>
      </w:r>
      <w:r w:rsidR="000B4865" w:rsidRPr="002F0470">
        <w:rPr>
          <w:rFonts w:ascii="Calibri" w:hAnsi="Calibri" w:cs="Calibri"/>
          <w:sz w:val="28"/>
          <w:szCs w:val="28"/>
        </w:rPr>
        <w:t>y</w:t>
      </w:r>
      <w:r w:rsidR="00000E49" w:rsidRPr="002F0470">
        <w:rPr>
          <w:rFonts w:ascii="Calibri" w:hAnsi="Calibri" w:cs="Calibri"/>
          <w:sz w:val="28"/>
          <w:szCs w:val="28"/>
        </w:rPr>
        <w:t xml:space="preserve">our sins (see Heb 9:11-14).  </w:t>
      </w:r>
    </w:p>
    <w:p w14:paraId="780A57D8" w14:textId="48615E68" w:rsidR="0018782D" w:rsidRPr="002F0470" w:rsidRDefault="003A0927"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 xml:space="preserve">What does this mean?  By satisfying the wrath of God with His blood, He removed the barrier between </w:t>
      </w:r>
      <w:r w:rsidR="000B4865" w:rsidRPr="002F0470">
        <w:rPr>
          <w:rFonts w:ascii="Calibri" w:hAnsi="Calibri" w:cs="Calibri"/>
          <w:sz w:val="28"/>
          <w:szCs w:val="28"/>
        </w:rPr>
        <w:t>you</w:t>
      </w:r>
      <w:r w:rsidRPr="002F0470">
        <w:rPr>
          <w:rFonts w:ascii="Calibri" w:hAnsi="Calibri" w:cs="Calibri"/>
          <w:sz w:val="28"/>
          <w:szCs w:val="28"/>
        </w:rPr>
        <w:t xml:space="preserve"> and God, so that now, in the name of Jesus, </w:t>
      </w:r>
      <w:r w:rsidR="000B4865" w:rsidRPr="002F0470">
        <w:rPr>
          <w:rFonts w:ascii="Calibri" w:hAnsi="Calibri" w:cs="Calibri"/>
          <w:sz w:val="28"/>
          <w:szCs w:val="28"/>
        </w:rPr>
        <w:t>you</w:t>
      </w:r>
      <w:r w:rsidRPr="002F0470">
        <w:rPr>
          <w:rFonts w:ascii="Calibri" w:hAnsi="Calibri" w:cs="Calibri"/>
          <w:sz w:val="28"/>
          <w:szCs w:val="28"/>
        </w:rPr>
        <w:t xml:space="preserve"> have direct access to God in prayer as His children</w:t>
      </w:r>
      <w:r w:rsidR="00D10829" w:rsidRPr="002F0470">
        <w:rPr>
          <w:rFonts w:ascii="Calibri" w:hAnsi="Calibri" w:cs="Calibri"/>
          <w:sz w:val="28"/>
          <w:szCs w:val="28"/>
        </w:rPr>
        <w:t xml:space="preserve"> (Heb 10:19).  </w:t>
      </w:r>
    </w:p>
    <w:p w14:paraId="3E8859B1" w14:textId="3858AA4F" w:rsidR="00D10829" w:rsidRPr="002F0470" w:rsidRDefault="00D10829"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 xml:space="preserve">This is why </w:t>
      </w:r>
      <w:r w:rsidR="000B4865" w:rsidRPr="002F0470">
        <w:rPr>
          <w:rFonts w:ascii="Calibri" w:hAnsi="Calibri" w:cs="Calibri"/>
          <w:sz w:val="28"/>
          <w:szCs w:val="28"/>
        </w:rPr>
        <w:t>you</w:t>
      </w:r>
      <w:r w:rsidR="00D57ED4" w:rsidRPr="002F0470">
        <w:rPr>
          <w:rFonts w:ascii="Calibri" w:hAnsi="Calibri" w:cs="Calibri"/>
          <w:sz w:val="28"/>
          <w:szCs w:val="28"/>
        </w:rPr>
        <w:t xml:space="preserve"> are to</w:t>
      </w:r>
      <w:r w:rsidRPr="002F0470">
        <w:rPr>
          <w:rFonts w:ascii="Calibri" w:hAnsi="Calibri" w:cs="Calibri"/>
          <w:sz w:val="28"/>
          <w:szCs w:val="28"/>
        </w:rPr>
        <w:t xml:space="preserve"> pray in the name of Jesus.  </w:t>
      </w:r>
      <w:r w:rsidR="00D57ED4" w:rsidRPr="002F0470">
        <w:rPr>
          <w:rFonts w:ascii="Calibri" w:hAnsi="Calibri" w:cs="Calibri"/>
          <w:sz w:val="28"/>
          <w:szCs w:val="28"/>
        </w:rPr>
        <w:t>You</w:t>
      </w:r>
      <w:r w:rsidRPr="002F0470">
        <w:rPr>
          <w:rFonts w:ascii="Calibri" w:hAnsi="Calibri" w:cs="Calibri"/>
          <w:sz w:val="28"/>
          <w:szCs w:val="28"/>
        </w:rPr>
        <w:t xml:space="preserve"> are acknowledging that the reason, and the only reason </w:t>
      </w:r>
      <w:r w:rsidR="00D57ED4" w:rsidRPr="002F0470">
        <w:rPr>
          <w:rFonts w:ascii="Calibri" w:hAnsi="Calibri" w:cs="Calibri"/>
          <w:sz w:val="28"/>
          <w:szCs w:val="28"/>
        </w:rPr>
        <w:t>you</w:t>
      </w:r>
      <w:r w:rsidRPr="002F0470">
        <w:rPr>
          <w:rFonts w:ascii="Calibri" w:hAnsi="Calibri" w:cs="Calibri"/>
          <w:sz w:val="28"/>
          <w:szCs w:val="28"/>
        </w:rPr>
        <w:t xml:space="preserve"> have access to God in prayer, and access to God’s mercy and grace, is because of the blood of Jesus.</w:t>
      </w:r>
    </w:p>
    <w:p w14:paraId="63371976" w14:textId="4B06BFC9" w:rsidR="002846EA" w:rsidRPr="002F0470" w:rsidRDefault="002846EA" w:rsidP="002846EA">
      <w:pPr>
        <w:pStyle w:val="ListParagraph"/>
        <w:numPr>
          <w:ilvl w:val="3"/>
          <w:numId w:val="1"/>
        </w:numPr>
        <w:spacing w:after="0" w:line="259" w:lineRule="auto"/>
        <w:rPr>
          <w:rFonts w:ascii="Calibri" w:hAnsi="Calibri" w:cs="Calibri"/>
          <w:b/>
          <w:bCs/>
          <w:sz w:val="28"/>
          <w:szCs w:val="28"/>
        </w:rPr>
      </w:pPr>
      <w:r w:rsidRPr="002F0470">
        <w:rPr>
          <w:rFonts w:ascii="Calibri" w:hAnsi="Calibri" w:cs="Calibri"/>
          <w:b/>
          <w:bCs/>
          <w:sz w:val="28"/>
          <w:szCs w:val="28"/>
        </w:rPr>
        <w:t xml:space="preserve">He strengthens </w:t>
      </w:r>
      <w:r w:rsidR="00BF4EAC" w:rsidRPr="002F0470">
        <w:rPr>
          <w:rFonts w:ascii="Calibri" w:hAnsi="Calibri" w:cs="Calibri"/>
          <w:b/>
          <w:bCs/>
          <w:sz w:val="28"/>
          <w:szCs w:val="28"/>
        </w:rPr>
        <w:t>you</w:t>
      </w:r>
      <w:r w:rsidRPr="002F0470">
        <w:rPr>
          <w:rFonts w:ascii="Calibri" w:hAnsi="Calibri" w:cs="Calibri"/>
          <w:b/>
          <w:bCs/>
          <w:sz w:val="28"/>
          <w:szCs w:val="28"/>
        </w:rPr>
        <w:t xml:space="preserve"> in temptation.</w:t>
      </w:r>
    </w:p>
    <w:p w14:paraId="53D8C079" w14:textId="35BF9BE4" w:rsidR="002846EA" w:rsidRPr="002F0470" w:rsidRDefault="002846EA"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b/>
          <w:bCs/>
          <w:sz w:val="28"/>
          <w:szCs w:val="28"/>
        </w:rPr>
        <w:t>Heb</w:t>
      </w:r>
      <w:r w:rsidR="00307D68" w:rsidRPr="002F0470">
        <w:rPr>
          <w:rFonts w:ascii="Calibri" w:hAnsi="Calibri" w:cs="Calibri"/>
          <w:b/>
          <w:bCs/>
          <w:sz w:val="28"/>
          <w:szCs w:val="28"/>
        </w:rPr>
        <w:t>rews</w:t>
      </w:r>
      <w:r w:rsidRPr="002F0470">
        <w:rPr>
          <w:rFonts w:ascii="Calibri" w:hAnsi="Calibri" w:cs="Calibri"/>
          <w:b/>
          <w:bCs/>
          <w:sz w:val="28"/>
          <w:szCs w:val="28"/>
        </w:rPr>
        <w:t xml:space="preserve"> 2:18</w:t>
      </w:r>
      <w:r w:rsidRPr="002F0470">
        <w:rPr>
          <w:rFonts w:ascii="Calibri" w:hAnsi="Calibri" w:cs="Calibri"/>
          <w:sz w:val="28"/>
          <w:szCs w:val="28"/>
        </w:rPr>
        <w:t xml:space="preserve"> For since he himself has suffered when he was tempted, he is able to help those who are tempted.</w:t>
      </w:r>
    </w:p>
    <w:p w14:paraId="408DBD01" w14:textId="4245B636" w:rsidR="00307D68" w:rsidRPr="002F0470" w:rsidRDefault="002464B9"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 xml:space="preserve">Tony Evans </w:t>
      </w:r>
      <w:r w:rsidR="00092978" w:rsidRPr="002F0470">
        <w:rPr>
          <w:rFonts w:ascii="Calibri" w:hAnsi="Calibri" w:cs="Calibri"/>
          <w:sz w:val="28"/>
          <w:szCs w:val="28"/>
        </w:rPr>
        <w:t xml:space="preserve">had some interesting insights in a sermon </w:t>
      </w:r>
      <w:r w:rsidR="00BE5266" w:rsidRPr="002F0470">
        <w:rPr>
          <w:rFonts w:ascii="Calibri" w:hAnsi="Calibri" w:cs="Calibri"/>
          <w:sz w:val="28"/>
          <w:szCs w:val="28"/>
        </w:rPr>
        <w:t xml:space="preserve">called “The Intercession of Jesus.”  </w:t>
      </w:r>
      <w:r w:rsidR="00522E13" w:rsidRPr="002F0470">
        <w:rPr>
          <w:rFonts w:ascii="Calibri" w:hAnsi="Calibri" w:cs="Calibri"/>
          <w:sz w:val="28"/>
          <w:szCs w:val="28"/>
        </w:rPr>
        <w:t xml:space="preserve">He pointed out that Jesus is a priest according to the order of </w:t>
      </w:r>
      <w:r w:rsidR="00A34BE0" w:rsidRPr="002F0470">
        <w:rPr>
          <w:rFonts w:ascii="Calibri" w:hAnsi="Calibri" w:cs="Calibri"/>
          <w:sz w:val="28"/>
          <w:szCs w:val="28"/>
        </w:rPr>
        <w:t xml:space="preserve">Melchizedek (Heb 5:10).  Who is Melchizedek?  His story is </w:t>
      </w:r>
      <w:r w:rsidR="00BF516E" w:rsidRPr="002F0470">
        <w:rPr>
          <w:rFonts w:ascii="Calibri" w:hAnsi="Calibri" w:cs="Calibri"/>
          <w:sz w:val="28"/>
          <w:szCs w:val="28"/>
        </w:rPr>
        <w:t>a part of Abraham’s story.  Abraham had just finished fighting a war when he encountered Melchizedek,</w:t>
      </w:r>
      <w:r w:rsidR="00691AB4" w:rsidRPr="002F0470">
        <w:rPr>
          <w:rFonts w:ascii="Calibri" w:hAnsi="Calibri" w:cs="Calibri"/>
          <w:sz w:val="28"/>
          <w:szCs w:val="28"/>
        </w:rPr>
        <w:t xml:space="preserve"> a priest of God, and Melchizedek gave Abraham bread and wine to </w:t>
      </w:r>
      <w:r w:rsidR="00073E68" w:rsidRPr="002F0470">
        <w:rPr>
          <w:rFonts w:ascii="Calibri" w:hAnsi="Calibri" w:cs="Calibri"/>
          <w:sz w:val="28"/>
          <w:szCs w:val="28"/>
        </w:rPr>
        <w:t xml:space="preserve">restore him after </w:t>
      </w:r>
      <w:proofErr w:type="gramStart"/>
      <w:r w:rsidR="00073E68" w:rsidRPr="002F0470">
        <w:rPr>
          <w:rFonts w:ascii="Calibri" w:hAnsi="Calibri" w:cs="Calibri"/>
          <w:sz w:val="28"/>
          <w:szCs w:val="28"/>
        </w:rPr>
        <w:t>battle, and</w:t>
      </w:r>
      <w:proofErr w:type="gramEnd"/>
      <w:r w:rsidR="00073E68" w:rsidRPr="002F0470">
        <w:rPr>
          <w:rFonts w:ascii="Calibri" w:hAnsi="Calibri" w:cs="Calibri"/>
          <w:sz w:val="28"/>
          <w:szCs w:val="28"/>
        </w:rPr>
        <w:t xml:space="preserve"> strengthen him for the battle ahead (Gen 14:7-</w:t>
      </w:r>
      <w:r w:rsidR="00073E68" w:rsidRPr="002F0470">
        <w:rPr>
          <w:rFonts w:ascii="Calibri" w:hAnsi="Calibri" w:cs="Calibri"/>
          <w:sz w:val="28"/>
          <w:szCs w:val="28"/>
        </w:rPr>
        <w:lastRenderedPageBreak/>
        <w:t>19).  In the same way, Jesus</w:t>
      </w:r>
      <w:r w:rsidR="0037595A" w:rsidRPr="002F0470">
        <w:rPr>
          <w:rFonts w:ascii="Calibri" w:hAnsi="Calibri" w:cs="Calibri"/>
          <w:sz w:val="28"/>
          <w:szCs w:val="28"/>
        </w:rPr>
        <w:t xml:space="preserve"> </w:t>
      </w:r>
      <w:r w:rsidR="000B4865" w:rsidRPr="002F0470">
        <w:rPr>
          <w:rFonts w:ascii="Calibri" w:hAnsi="Calibri" w:cs="Calibri"/>
          <w:sz w:val="28"/>
          <w:szCs w:val="28"/>
        </w:rPr>
        <w:t>your</w:t>
      </w:r>
      <w:r w:rsidR="0037595A" w:rsidRPr="002F0470">
        <w:rPr>
          <w:rFonts w:ascii="Calibri" w:hAnsi="Calibri" w:cs="Calibri"/>
          <w:sz w:val="28"/>
          <w:szCs w:val="28"/>
        </w:rPr>
        <w:t xml:space="preserve"> great priest restores </w:t>
      </w:r>
      <w:r w:rsidR="000B4865" w:rsidRPr="002F0470">
        <w:rPr>
          <w:rFonts w:ascii="Calibri" w:hAnsi="Calibri" w:cs="Calibri"/>
          <w:sz w:val="28"/>
          <w:szCs w:val="28"/>
        </w:rPr>
        <w:t>you</w:t>
      </w:r>
      <w:r w:rsidR="0037595A" w:rsidRPr="002F0470">
        <w:rPr>
          <w:rFonts w:ascii="Calibri" w:hAnsi="Calibri" w:cs="Calibri"/>
          <w:sz w:val="28"/>
          <w:szCs w:val="28"/>
        </w:rPr>
        <w:t xml:space="preserve"> after </w:t>
      </w:r>
      <w:r w:rsidR="000B4865" w:rsidRPr="002F0470">
        <w:rPr>
          <w:rFonts w:ascii="Calibri" w:hAnsi="Calibri" w:cs="Calibri"/>
          <w:sz w:val="28"/>
          <w:szCs w:val="28"/>
        </w:rPr>
        <w:t>you</w:t>
      </w:r>
      <w:r w:rsidR="0037595A" w:rsidRPr="002F0470">
        <w:rPr>
          <w:rFonts w:ascii="Calibri" w:hAnsi="Calibri" w:cs="Calibri"/>
          <w:sz w:val="28"/>
          <w:szCs w:val="28"/>
        </w:rPr>
        <w:t xml:space="preserve"> have battled with Satan, and He strengthens </w:t>
      </w:r>
      <w:r w:rsidR="000B4865" w:rsidRPr="002F0470">
        <w:rPr>
          <w:rFonts w:ascii="Calibri" w:hAnsi="Calibri" w:cs="Calibri"/>
          <w:sz w:val="28"/>
          <w:szCs w:val="28"/>
        </w:rPr>
        <w:t>you</w:t>
      </w:r>
      <w:r w:rsidR="0037595A" w:rsidRPr="002F0470">
        <w:rPr>
          <w:rFonts w:ascii="Calibri" w:hAnsi="Calibri" w:cs="Calibri"/>
          <w:sz w:val="28"/>
          <w:szCs w:val="28"/>
        </w:rPr>
        <w:t xml:space="preserve"> for future battles with Satan.  </w:t>
      </w:r>
    </w:p>
    <w:p w14:paraId="79C851D6" w14:textId="26666A8C" w:rsidR="0037595A" w:rsidRPr="002F0470" w:rsidRDefault="0037595A"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 xml:space="preserve">When </w:t>
      </w:r>
      <w:r w:rsidR="000B4865" w:rsidRPr="002F0470">
        <w:rPr>
          <w:rFonts w:ascii="Calibri" w:hAnsi="Calibri" w:cs="Calibri"/>
          <w:sz w:val="28"/>
          <w:szCs w:val="28"/>
        </w:rPr>
        <w:t>you</w:t>
      </w:r>
      <w:r w:rsidRPr="002F0470">
        <w:rPr>
          <w:rFonts w:ascii="Calibri" w:hAnsi="Calibri" w:cs="Calibri"/>
          <w:sz w:val="28"/>
          <w:szCs w:val="28"/>
        </w:rPr>
        <w:t xml:space="preserve"> pray as Jesus taugh</w:t>
      </w:r>
      <w:r w:rsidR="000B4865" w:rsidRPr="002F0470">
        <w:rPr>
          <w:rFonts w:ascii="Calibri" w:hAnsi="Calibri" w:cs="Calibri"/>
          <w:sz w:val="28"/>
          <w:szCs w:val="28"/>
        </w:rPr>
        <w:t>t</w:t>
      </w:r>
      <w:r w:rsidRPr="002F0470">
        <w:rPr>
          <w:rFonts w:ascii="Calibri" w:hAnsi="Calibri" w:cs="Calibri"/>
          <w:sz w:val="28"/>
          <w:szCs w:val="28"/>
        </w:rPr>
        <w:t xml:space="preserve">, “Lead us not into temptation, but deliver us from evil,” it is Jesus who comes to </w:t>
      </w:r>
      <w:r w:rsidR="000B4865" w:rsidRPr="002F0470">
        <w:rPr>
          <w:rFonts w:ascii="Calibri" w:hAnsi="Calibri" w:cs="Calibri"/>
          <w:sz w:val="28"/>
          <w:szCs w:val="28"/>
        </w:rPr>
        <w:t>y</w:t>
      </w:r>
      <w:r w:rsidRPr="002F0470">
        <w:rPr>
          <w:rFonts w:ascii="Calibri" w:hAnsi="Calibri" w:cs="Calibri"/>
          <w:sz w:val="28"/>
          <w:szCs w:val="28"/>
        </w:rPr>
        <w:t xml:space="preserve">our aid through the power of the Holy Spirit.  </w:t>
      </w:r>
    </w:p>
    <w:p w14:paraId="3D5CBE6B" w14:textId="354A1F90" w:rsidR="002846EA" w:rsidRPr="002F0470" w:rsidRDefault="002846EA" w:rsidP="002846EA">
      <w:pPr>
        <w:pStyle w:val="ListParagraph"/>
        <w:numPr>
          <w:ilvl w:val="3"/>
          <w:numId w:val="1"/>
        </w:numPr>
        <w:spacing w:after="0" w:line="259" w:lineRule="auto"/>
        <w:rPr>
          <w:rFonts w:ascii="Calibri" w:hAnsi="Calibri" w:cs="Calibri"/>
          <w:b/>
          <w:bCs/>
          <w:sz w:val="28"/>
          <w:szCs w:val="28"/>
        </w:rPr>
      </w:pPr>
      <w:r w:rsidRPr="002F0470">
        <w:rPr>
          <w:rFonts w:ascii="Calibri" w:hAnsi="Calibri" w:cs="Calibri"/>
          <w:b/>
          <w:bCs/>
          <w:sz w:val="28"/>
          <w:szCs w:val="28"/>
        </w:rPr>
        <w:t xml:space="preserve">He supplies mercy and grace to help </w:t>
      </w:r>
      <w:r w:rsidR="00BF4EAC" w:rsidRPr="002F0470">
        <w:rPr>
          <w:rFonts w:ascii="Calibri" w:hAnsi="Calibri" w:cs="Calibri"/>
          <w:b/>
          <w:bCs/>
          <w:sz w:val="28"/>
          <w:szCs w:val="28"/>
        </w:rPr>
        <w:t>you</w:t>
      </w:r>
      <w:r w:rsidRPr="002F0470">
        <w:rPr>
          <w:rFonts w:ascii="Calibri" w:hAnsi="Calibri" w:cs="Calibri"/>
          <w:b/>
          <w:bCs/>
          <w:sz w:val="28"/>
          <w:szCs w:val="28"/>
        </w:rPr>
        <w:t xml:space="preserve"> in time of need.</w:t>
      </w:r>
    </w:p>
    <w:p w14:paraId="2A01EE42" w14:textId="2E12A14C" w:rsidR="002846EA" w:rsidRPr="002F0470" w:rsidRDefault="002846EA"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b/>
          <w:bCs/>
          <w:sz w:val="28"/>
          <w:szCs w:val="28"/>
        </w:rPr>
        <w:t>Heb</w:t>
      </w:r>
      <w:r w:rsidR="00074A36" w:rsidRPr="002F0470">
        <w:rPr>
          <w:rFonts w:ascii="Calibri" w:hAnsi="Calibri" w:cs="Calibri"/>
          <w:b/>
          <w:bCs/>
          <w:sz w:val="28"/>
          <w:szCs w:val="28"/>
        </w:rPr>
        <w:t>r</w:t>
      </w:r>
      <w:r w:rsidR="00B21C94" w:rsidRPr="002F0470">
        <w:rPr>
          <w:rFonts w:ascii="Calibri" w:hAnsi="Calibri" w:cs="Calibri"/>
          <w:b/>
          <w:bCs/>
          <w:sz w:val="28"/>
          <w:szCs w:val="28"/>
        </w:rPr>
        <w:t>ews</w:t>
      </w:r>
      <w:r w:rsidRPr="002F0470">
        <w:rPr>
          <w:rFonts w:ascii="Calibri" w:hAnsi="Calibri" w:cs="Calibri"/>
          <w:b/>
          <w:bCs/>
          <w:sz w:val="28"/>
          <w:szCs w:val="28"/>
        </w:rPr>
        <w:t xml:space="preserve"> 4:15-16</w:t>
      </w:r>
      <w:r w:rsidRPr="002F0470">
        <w:rPr>
          <w:rFonts w:ascii="Calibri" w:hAnsi="Calibri" w:cs="Calibri"/>
          <w:sz w:val="28"/>
          <w:szCs w:val="28"/>
        </w:rPr>
        <w:t xml:space="preserve"> 15 For we do not have a high priest who is unable to sympathize with our weaknesses, but one who has been tempted in every way as we are, yet without sin. 16 Therefore, let us approach the throne of grace with boldness, so that we may receive mercy and find grace to help us in time of need.</w:t>
      </w:r>
    </w:p>
    <w:p w14:paraId="149DABD0" w14:textId="3E1DE0AC" w:rsidR="00074A36" w:rsidRPr="002F0470" w:rsidRDefault="00074A36"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As</w:t>
      </w:r>
      <w:r w:rsidR="00D57ED4" w:rsidRPr="002F0470">
        <w:rPr>
          <w:rFonts w:ascii="Calibri" w:hAnsi="Calibri" w:cs="Calibri"/>
          <w:sz w:val="28"/>
          <w:szCs w:val="28"/>
        </w:rPr>
        <w:t xml:space="preserve"> y</w:t>
      </w:r>
      <w:r w:rsidRPr="002F0470">
        <w:rPr>
          <w:rFonts w:ascii="Calibri" w:hAnsi="Calibri" w:cs="Calibri"/>
          <w:sz w:val="28"/>
          <w:szCs w:val="28"/>
        </w:rPr>
        <w:t xml:space="preserve">our great high priest, Jesus is ready to come to </w:t>
      </w:r>
      <w:r w:rsidR="00D57ED4" w:rsidRPr="002F0470">
        <w:rPr>
          <w:rFonts w:ascii="Calibri" w:hAnsi="Calibri" w:cs="Calibri"/>
          <w:sz w:val="28"/>
          <w:szCs w:val="28"/>
        </w:rPr>
        <w:t>y</w:t>
      </w:r>
      <w:r w:rsidRPr="002F0470">
        <w:rPr>
          <w:rFonts w:ascii="Calibri" w:hAnsi="Calibri" w:cs="Calibri"/>
          <w:sz w:val="28"/>
          <w:szCs w:val="28"/>
        </w:rPr>
        <w:t>our aid to help</w:t>
      </w:r>
      <w:r w:rsidR="00D57ED4" w:rsidRPr="002F0470">
        <w:rPr>
          <w:rFonts w:ascii="Calibri" w:hAnsi="Calibri" w:cs="Calibri"/>
          <w:sz w:val="28"/>
          <w:szCs w:val="28"/>
        </w:rPr>
        <w:t xml:space="preserve"> in all of life’s difficulties.</w:t>
      </w:r>
    </w:p>
    <w:p w14:paraId="25D3578E" w14:textId="4FCBFD5F" w:rsidR="004B7E0F" w:rsidRPr="002F0470" w:rsidRDefault="004B7E0F"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 xml:space="preserve">The New Testament repeatedly shows </w:t>
      </w:r>
      <w:r w:rsidR="00690E0B" w:rsidRPr="002F0470">
        <w:rPr>
          <w:rFonts w:ascii="Calibri" w:hAnsi="Calibri" w:cs="Calibri"/>
          <w:sz w:val="28"/>
          <w:szCs w:val="28"/>
        </w:rPr>
        <w:t xml:space="preserve">that Christ is now at the right hand of God.  All but one of them </w:t>
      </w:r>
      <w:r w:rsidR="003831D6" w:rsidRPr="002F0470">
        <w:rPr>
          <w:rFonts w:ascii="Calibri" w:hAnsi="Calibri" w:cs="Calibri"/>
          <w:sz w:val="28"/>
          <w:szCs w:val="28"/>
        </w:rPr>
        <w:t xml:space="preserve">describes Christ as sitting at God’s right hand.  But one of them shows Christ standing.  It is the picture given by Stephen.  Stephen was the first Christian martyr.  As </w:t>
      </w:r>
      <w:r w:rsidR="002156CF" w:rsidRPr="002F0470">
        <w:rPr>
          <w:rFonts w:ascii="Calibri" w:hAnsi="Calibri" w:cs="Calibri"/>
          <w:sz w:val="28"/>
          <w:szCs w:val="28"/>
        </w:rPr>
        <w:t>they were about to kill him</w:t>
      </w:r>
      <w:r w:rsidR="003831D6" w:rsidRPr="002F0470">
        <w:rPr>
          <w:rFonts w:ascii="Calibri" w:hAnsi="Calibri" w:cs="Calibri"/>
          <w:sz w:val="28"/>
          <w:szCs w:val="28"/>
        </w:rPr>
        <w:t xml:space="preserve">, he looked up to heaven and saw Christ standing.  </w:t>
      </w:r>
    </w:p>
    <w:p w14:paraId="7DA66BAC" w14:textId="471363CA" w:rsidR="002156CF" w:rsidRPr="002F0470" w:rsidRDefault="002156CF"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b/>
          <w:bCs/>
          <w:sz w:val="28"/>
          <w:szCs w:val="28"/>
        </w:rPr>
        <w:t>Acts 7:55</w:t>
      </w:r>
      <w:r w:rsidR="009432A6" w:rsidRPr="002F0470">
        <w:rPr>
          <w:rFonts w:ascii="Calibri" w:hAnsi="Calibri" w:cs="Calibri"/>
          <w:b/>
          <w:bCs/>
          <w:sz w:val="28"/>
          <w:szCs w:val="28"/>
        </w:rPr>
        <w:t>-56</w:t>
      </w:r>
      <w:r w:rsidR="009432A6" w:rsidRPr="002F0470">
        <w:rPr>
          <w:rFonts w:ascii="Calibri" w:hAnsi="Calibri" w:cs="Calibri"/>
          <w:sz w:val="28"/>
          <w:szCs w:val="28"/>
        </w:rPr>
        <w:t xml:space="preserve"> 55 Stephen, full of the Holy Spirit, gazed into heaven. He saw the glory of God, and Jesus standing at the right hand of God. 56 He said, “Look, I see the heavens opened and the Son of Man standing at the right hand of God!”</w:t>
      </w:r>
    </w:p>
    <w:p w14:paraId="1C463E90" w14:textId="1D5D3BDF" w:rsidR="00831482" w:rsidRPr="002F0470" w:rsidRDefault="00831482" w:rsidP="00831482">
      <w:pPr>
        <w:pStyle w:val="ListParagraph"/>
        <w:numPr>
          <w:ilvl w:val="4"/>
          <w:numId w:val="1"/>
        </w:numPr>
        <w:rPr>
          <w:rFonts w:ascii="Calibri" w:hAnsi="Calibri" w:cs="Calibri"/>
          <w:sz w:val="28"/>
          <w:szCs w:val="28"/>
        </w:rPr>
      </w:pPr>
      <w:r w:rsidRPr="002F0470">
        <w:rPr>
          <w:rFonts w:ascii="Calibri" w:hAnsi="Calibri" w:cs="Calibri"/>
          <w:b/>
          <w:bCs/>
          <w:sz w:val="28"/>
          <w:szCs w:val="28"/>
        </w:rPr>
        <w:t>William Barclay</w:t>
      </w:r>
      <w:r w:rsidRPr="002F0470">
        <w:rPr>
          <w:rFonts w:ascii="Calibri" w:hAnsi="Calibri" w:cs="Calibri"/>
          <w:sz w:val="28"/>
          <w:szCs w:val="28"/>
        </w:rPr>
        <w:t xml:space="preserve"> writes, “Certain commentators have seen a special meaning in that picture of the standing Christ.  They have thought that the picture may be that of the Christ at God’s right hand rising to come to the help and assistance and comfort of His own, </w:t>
      </w:r>
      <w:r w:rsidRPr="002F0470">
        <w:rPr>
          <w:rFonts w:ascii="Calibri" w:hAnsi="Calibri" w:cs="Calibri"/>
          <w:sz w:val="28"/>
          <w:szCs w:val="28"/>
        </w:rPr>
        <w:lastRenderedPageBreak/>
        <w:t xml:space="preserve">when they are suffering for his name’s sake.  </w:t>
      </w:r>
      <w:proofErr w:type="gramStart"/>
      <w:r w:rsidRPr="002F0470">
        <w:rPr>
          <w:rFonts w:ascii="Calibri" w:hAnsi="Calibri" w:cs="Calibri"/>
          <w:sz w:val="28"/>
          <w:szCs w:val="28"/>
        </w:rPr>
        <w:t>Certainly</w:t>
      </w:r>
      <w:proofErr w:type="gramEnd"/>
      <w:r w:rsidRPr="002F0470">
        <w:rPr>
          <w:rFonts w:ascii="Calibri" w:hAnsi="Calibri" w:cs="Calibri"/>
          <w:sz w:val="28"/>
          <w:szCs w:val="28"/>
        </w:rPr>
        <w:t xml:space="preserve"> it must be true that we cannot think of the Christ of glory as sitting detached and insulated at the right hand of God.  He is still mighty and powerful to help, and in his exalted royalty he has not forgotten His own</w:t>
      </w:r>
      <w:r w:rsidR="00FB1908" w:rsidRPr="002F0470">
        <w:rPr>
          <w:rFonts w:ascii="Calibri" w:hAnsi="Calibri" w:cs="Calibri"/>
          <w:sz w:val="28"/>
          <w:szCs w:val="28"/>
        </w:rPr>
        <w:t xml:space="preserve"> (Barclay, </w:t>
      </w:r>
      <w:r w:rsidR="00FB1908" w:rsidRPr="002F0470">
        <w:rPr>
          <w:rFonts w:ascii="Calibri" w:hAnsi="Calibri" w:cs="Calibri"/>
          <w:i/>
          <w:iCs/>
          <w:sz w:val="28"/>
          <w:szCs w:val="28"/>
        </w:rPr>
        <w:t>The Apostles’ Creed</w:t>
      </w:r>
      <w:r w:rsidR="00FB1908" w:rsidRPr="002F0470">
        <w:rPr>
          <w:rFonts w:ascii="Calibri" w:hAnsi="Calibri" w:cs="Calibri"/>
          <w:sz w:val="28"/>
          <w:szCs w:val="28"/>
        </w:rPr>
        <w:t xml:space="preserve">, </w:t>
      </w:r>
      <w:r w:rsidR="00E470E4" w:rsidRPr="002F0470">
        <w:rPr>
          <w:rFonts w:ascii="Calibri" w:hAnsi="Calibri" w:cs="Calibri"/>
          <w:sz w:val="28"/>
          <w:szCs w:val="28"/>
        </w:rPr>
        <w:t>146</w:t>
      </w:r>
      <w:r w:rsidR="00FB1908" w:rsidRPr="002F0470">
        <w:rPr>
          <w:rFonts w:ascii="Calibri" w:hAnsi="Calibri" w:cs="Calibri"/>
          <w:sz w:val="28"/>
          <w:szCs w:val="28"/>
        </w:rPr>
        <w:t>)</w:t>
      </w:r>
      <w:r w:rsidRPr="002F0470">
        <w:rPr>
          <w:rFonts w:ascii="Calibri" w:hAnsi="Calibri" w:cs="Calibri"/>
          <w:sz w:val="28"/>
          <w:szCs w:val="28"/>
        </w:rPr>
        <w:t xml:space="preserve">.”  </w:t>
      </w:r>
    </w:p>
    <w:p w14:paraId="502B9E9E" w14:textId="42A6A48C" w:rsidR="00831482" w:rsidRPr="002F0470" w:rsidRDefault="00E13240" w:rsidP="00831482">
      <w:pPr>
        <w:pStyle w:val="ListParagraph"/>
        <w:numPr>
          <w:ilvl w:val="4"/>
          <w:numId w:val="1"/>
        </w:numPr>
        <w:rPr>
          <w:rFonts w:ascii="Calibri" w:hAnsi="Calibri" w:cs="Calibri"/>
          <w:sz w:val="28"/>
          <w:szCs w:val="28"/>
        </w:rPr>
      </w:pPr>
      <w:r w:rsidRPr="002F0470">
        <w:rPr>
          <w:rFonts w:ascii="Calibri" w:hAnsi="Calibri" w:cs="Calibri"/>
          <w:sz w:val="28"/>
          <w:szCs w:val="28"/>
        </w:rPr>
        <w:t xml:space="preserve">As your great high priest, Jesus stands ready to come to your aid.  Do you need comfort, courage, encouragement?  </w:t>
      </w:r>
      <w:r w:rsidR="00993809" w:rsidRPr="002F0470">
        <w:rPr>
          <w:rFonts w:ascii="Calibri" w:hAnsi="Calibri" w:cs="Calibri"/>
          <w:sz w:val="28"/>
          <w:szCs w:val="28"/>
        </w:rPr>
        <w:t xml:space="preserve">Jesus is standing by.  Do you need wisdom and guidance?  Jesus is standing by.  Do you need healing, provision, </w:t>
      </w:r>
      <w:r w:rsidR="00FB1908" w:rsidRPr="002F0470">
        <w:rPr>
          <w:rFonts w:ascii="Calibri" w:hAnsi="Calibri" w:cs="Calibri"/>
          <w:sz w:val="28"/>
          <w:szCs w:val="28"/>
        </w:rPr>
        <w:t xml:space="preserve">protection?  Jesus is standing by, ready to give you aid.  </w:t>
      </w:r>
    </w:p>
    <w:p w14:paraId="271E1639" w14:textId="6D65EF84" w:rsidR="002846EA" w:rsidRPr="002F0470" w:rsidRDefault="002846EA" w:rsidP="002846EA">
      <w:pPr>
        <w:pStyle w:val="ListParagraph"/>
        <w:numPr>
          <w:ilvl w:val="3"/>
          <w:numId w:val="1"/>
        </w:numPr>
        <w:spacing w:after="0" w:line="259" w:lineRule="auto"/>
        <w:rPr>
          <w:rFonts w:ascii="Calibri" w:hAnsi="Calibri" w:cs="Calibri"/>
          <w:b/>
          <w:bCs/>
          <w:sz w:val="28"/>
          <w:szCs w:val="28"/>
        </w:rPr>
      </w:pPr>
      <w:r w:rsidRPr="002F0470">
        <w:rPr>
          <w:rFonts w:ascii="Calibri" w:hAnsi="Calibri" w:cs="Calibri"/>
          <w:b/>
          <w:bCs/>
          <w:sz w:val="28"/>
          <w:szCs w:val="28"/>
        </w:rPr>
        <w:t xml:space="preserve">He intercedes for </w:t>
      </w:r>
      <w:r w:rsidR="00BF4EAC" w:rsidRPr="002F0470">
        <w:rPr>
          <w:rFonts w:ascii="Calibri" w:hAnsi="Calibri" w:cs="Calibri"/>
          <w:b/>
          <w:bCs/>
          <w:sz w:val="28"/>
          <w:szCs w:val="28"/>
        </w:rPr>
        <w:t>you</w:t>
      </w:r>
      <w:r w:rsidRPr="002F0470">
        <w:rPr>
          <w:rFonts w:ascii="Calibri" w:hAnsi="Calibri" w:cs="Calibri"/>
          <w:b/>
          <w:bCs/>
          <w:sz w:val="28"/>
          <w:szCs w:val="28"/>
        </w:rPr>
        <w:t xml:space="preserve">.  </w:t>
      </w:r>
    </w:p>
    <w:p w14:paraId="48473DAE" w14:textId="78DF6F4C" w:rsidR="002846EA" w:rsidRPr="002F0470" w:rsidRDefault="002846EA"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b/>
          <w:bCs/>
          <w:sz w:val="28"/>
          <w:szCs w:val="28"/>
        </w:rPr>
        <w:t>Heb</w:t>
      </w:r>
      <w:r w:rsidR="00FB1908" w:rsidRPr="002F0470">
        <w:rPr>
          <w:rFonts w:ascii="Calibri" w:hAnsi="Calibri" w:cs="Calibri"/>
          <w:b/>
          <w:bCs/>
          <w:sz w:val="28"/>
          <w:szCs w:val="28"/>
        </w:rPr>
        <w:t>rews</w:t>
      </w:r>
      <w:r w:rsidRPr="002F0470">
        <w:rPr>
          <w:rFonts w:ascii="Calibri" w:hAnsi="Calibri" w:cs="Calibri"/>
          <w:b/>
          <w:bCs/>
          <w:sz w:val="28"/>
          <w:szCs w:val="28"/>
        </w:rPr>
        <w:t xml:space="preserve"> 7:25</w:t>
      </w:r>
      <w:r w:rsidRPr="002F0470">
        <w:rPr>
          <w:rFonts w:ascii="Calibri" w:hAnsi="Calibri" w:cs="Calibri"/>
          <w:sz w:val="28"/>
          <w:szCs w:val="28"/>
        </w:rPr>
        <w:t xml:space="preserve"> Therefore, he </w:t>
      </w:r>
      <w:proofErr w:type="gramStart"/>
      <w:r w:rsidRPr="002F0470">
        <w:rPr>
          <w:rFonts w:ascii="Calibri" w:hAnsi="Calibri" w:cs="Calibri"/>
          <w:sz w:val="28"/>
          <w:szCs w:val="28"/>
        </w:rPr>
        <w:t>is able to</w:t>
      </w:r>
      <w:proofErr w:type="gramEnd"/>
      <w:r w:rsidRPr="002F0470">
        <w:rPr>
          <w:rFonts w:ascii="Calibri" w:hAnsi="Calibri" w:cs="Calibri"/>
          <w:sz w:val="28"/>
          <w:szCs w:val="28"/>
        </w:rPr>
        <w:t xml:space="preserve"> save completely those who come to God through him, since he always lives to intercede for them.</w:t>
      </w:r>
    </w:p>
    <w:p w14:paraId="154CA027" w14:textId="16E7FF1A" w:rsidR="000E74AF" w:rsidRPr="002F0470" w:rsidRDefault="000E74AF"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 xml:space="preserve">To intercede means to pray for someone.  </w:t>
      </w:r>
      <w:r w:rsidR="001B784C" w:rsidRPr="002F0470">
        <w:rPr>
          <w:rFonts w:ascii="Calibri" w:hAnsi="Calibri" w:cs="Calibri"/>
          <w:sz w:val="28"/>
          <w:szCs w:val="28"/>
        </w:rPr>
        <w:t xml:space="preserve">As your high priest, Jesus is praying for you.  </w:t>
      </w:r>
      <w:r w:rsidR="000A7326" w:rsidRPr="002F0470">
        <w:rPr>
          <w:rFonts w:ascii="Calibri" w:hAnsi="Calibri" w:cs="Calibri"/>
          <w:sz w:val="28"/>
          <w:szCs w:val="28"/>
        </w:rPr>
        <w:t xml:space="preserve">Since He is at God’s right hand and knows God’s will perfectly, His prayers are always answered.  </w:t>
      </w:r>
    </w:p>
    <w:p w14:paraId="264E74E3" w14:textId="40A8BDE4" w:rsidR="007D2A4F" w:rsidRPr="002F0470" w:rsidRDefault="001B784C"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What is Jesus praying?</w:t>
      </w:r>
      <w:r w:rsidR="00784D6A" w:rsidRPr="002F0470">
        <w:rPr>
          <w:rFonts w:ascii="Calibri" w:hAnsi="Calibri" w:cs="Calibri"/>
          <w:sz w:val="28"/>
          <w:szCs w:val="28"/>
        </w:rPr>
        <w:t xml:space="preserve">  There are </w:t>
      </w:r>
      <w:r w:rsidR="00030A1B" w:rsidRPr="002F0470">
        <w:rPr>
          <w:rFonts w:ascii="Calibri" w:hAnsi="Calibri" w:cs="Calibri"/>
          <w:sz w:val="28"/>
          <w:szCs w:val="28"/>
        </w:rPr>
        <w:t xml:space="preserve">many </w:t>
      </w:r>
      <w:r w:rsidR="00784D6A" w:rsidRPr="002F0470">
        <w:rPr>
          <w:rFonts w:ascii="Calibri" w:hAnsi="Calibri" w:cs="Calibri"/>
          <w:sz w:val="28"/>
          <w:szCs w:val="28"/>
        </w:rPr>
        <w:t>different theories.</w:t>
      </w:r>
    </w:p>
    <w:p w14:paraId="0ACD18EB" w14:textId="1651E1C5" w:rsidR="001A0235" w:rsidRPr="002F0470" w:rsidRDefault="001A0235"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First,</w:t>
      </w:r>
      <w:r w:rsidR="007B4696" w:rsidRPr="002F0470">
        <w:rPr>
          <w:rFonts w:ascii="Calibri" w:hAnsi="Calibri" w:cs="Calibri"/>
          <w:sz w:val="28"/>
          <w:szCs w:val="28"/>
        </w:rPr>
        <w:t xml:space="preserve"> </w:t>
      </w:r>
      <w:proofErr w:type="gramStart"/>
      <w:r w:rsidR="007B4696" w:rsidRPr="002F0470">
        <w:rPr>
          <w:rFonts w:ascii="Calibri" w:hAnsi="Calibri" w:cs="Calibri"/>
          <w:sz w:val="28"/>
          <w:szCs w:val="28"/>
        </w:rPr>
        <w:t>on the basis of</w:t>
      </w:r>
      <w:proofErr w:type="gramEnd"/>
      <w:r w:rsidR="007B4696" w:rsidRPr="002F0470">
        <w:rPr>
          <w:rFonts w:ascii="Calibri" w:hAnsi="Calibri" w:cs="Calibri"/>
          <w:sz w:val="28"/>
          <w:szCs w:val="28"/>
        </w:rPr>
        <w:t xml:space="preserve"> 2 John 2:1 and Romans 8:34, some believe that Christ is in heaven defending our salvation before God.  </w:t>
      </w:r>
      <w:r w:rsidR="00AC2CD2" w:rsidRPr="002F0470">
        <w:rPr>
          <w:rFonts w:ascii="Calibri" w:hAnsi="Calibri" w:cs="Calibri"/>
          <w:sz w:val="28"/>
          <w:szCs w:val="28"/>
        </w:rPr>
        <w:t xml:space="preserve">The Bible says that Satan is constantly accusing the believers before God (Rev 12:10), mocking and insulting us, but Christ is there to defend us.  </w:t>
      </w:r>
      <w:r w:rsidR="00AC2CD2" w:rsidRPr="002F0470">
        <w:rPr>
          <w:rFonts w:ascii="Calibri" w:hAnsi="Calibri" w:cs="Calibri"/>
          <w:b/>
          <w:bCs/>
          <w:sz w:val="28"/>
          <w:szCs w:val="28"/>
        </w:rPr>
        <w:t>Kevin DeYoung</w:t>
      </w:r>
      <w:r w:rsidR="00AC2CD2" w:rsidRPr="002F0470">
        <w:rPr>
          <w:rFonts w:ascii="Calibri" w:hAnsi="Calibri" w:cs="Calibri"/>
          <w:sz w:val="28"/>
          <w:szCs w:val="28"/>
        </w:rPr>
        <w:t xml:space="preserve"> wrote, “Our Lord Jesus is in heaven pleading our case, so that whenever Satan accuses us in our conscience or dares to lay a charge against us before the Father, Jesus Christ, God’s own Son and our flawless advocate, stands ready to defend us and plead His own blood for our sakes (DeYoung, The Good News We Almost Forgot, </w:t>
      </w:r>
      <w:r w:rsidR="00AC2CD2" w:rsidRPr="002F0470">
        <w:rPr>
          <w:rFonts w:ascii="Calibri" w:hAnsi="Calibri" w:cs="Calibri"/>
          <w:sz w:val="28"/>
          <w:szCs w:val="28"/>
        </w:rPr>
        <w:lastRenderedPageBreak/>
        <w:t xml:space="preserve">96).”  </w:t>
      </w:r>
      <w:hyperlink r:id="rId7" w:history="1">
        <w:r w:rsidR="00AC2CD2" w:rsidRPr="002F0470">
          <w:rPr>
            <w:rStyle w:val="Hyperlink"/>
            <w:rFonts w:ascii="Calibri" w:hAnsi="Calibri" w:cs="Calibri"/>
            <w:b/>
            <w:bCs/>
            <w:color w:val="auto"/>
            <w:sz w:val="28"/>
            <w:szCs w:val="28"/>
          </w:rPr>
          <w:t>John Starke</w:t>
        </w:r>
      </w:hyperlink>
      <w:r w:rsidR="00AC2CD2" w:rsidRPr="002F0470">
        <w:rPr>
          <w:rFonts w:ascii="Calibri" w:hAnsi="Calibri" w:cs="Calibri"/>
          <w:sz w:val="28"/>
          <w:szCs w:val="28"/>
        </w:rPr>
        <w:t xml:space="preserve"> agrees, writing that Christ “calls attention to his perfect righteousness in defense of sinning saints.”  </w:t>
      </w:r>
    </w:p>
    <w:p w14:paraId="23CB01FE" w14:textId="39D0247C" w:rsidR="00E05C51" w:rsidRPr="002F0470" w:rsidRDefault="007F4981" w:rsidP="00E05C51">
      <w:pPr>
        <w:pStyle w:val="ListParagraph"/>
        <w:numPr>
          <w:ilvl w:val="4"/>
          <w:numId w:val="1"/>
        </w:numPr>
        <w:rPr>
          <w:rFonts w:ascii="Calibri" w:hAnsi="Calibri" w:cs="Calibri"/>
          <w:sz w:val="28"/>
          <w:szCs w:val="28"/>
        </w:rPr>
      </w:pPr>
      <w:r w:rsidRPr="002F0470">
        <w:rPr>
          <w:rFonts w:ascii="Calibri" w:hAnsi="Calibri" w:cs="Calibri"/>
          <w:sz w:val="28"/>
          <w:szCs w:val="28"/>
        </w:rPr>
        <w:t xml:space="preserve">Second, </w:t>
      </w:r>
      <w:r w:rsidR="003322F0" w:rsidRPr="002F0470">
        <w:rPr>
          <w:rFonts w:ascii="Calibri" w:hAnsi="Calibri" w:cs="Calibri"/>
          <w:sz w:val="28"/>
          <w:szCs w:val="28"/>
        </w:rPr>
        <w:t>some, like John Piper</w:t>
      </w:r>
      <w:r w:rsidR="00E05C51" w:rsidRPr="002F0470">
        <w:rPr>
          <w:rFonts w:ascii="Calibri" w:hAnsi="Calibri" w:cs="Calibri"/>
          <w:sz w:val="28"/>
          <w:szCs w:val="28"/>
        </w:rPr>
        <w:t xml:space="preserve"> and D.A. Carson</w:t>
      </w:r>
      <w:r w:rsidR="003322F0" w:rsidRPr="002F0470">
        <w:rPr>
          <w:rFonts w:ascii="Calibri" w:hAnsi="Calibri" w:cs="Calibri"/>
          <w:sz w:val="28"/>
          <w:szCs w:val="28"/>
        </w:rPr>
        <w:t xml:space="preserve">, interpret Hebrews 7:25 to mean that the intercession of Christ plays a significant role in our salvation.  </w:t>
      </w:r>
      <w:hyperlink r:id="rId8" w:history="1">
        <w:r w:rsidR="00E05C51" w:rsidRPr="002F0470">
          <w:rPr>
            <w:rStyle w:val="Hyperlink"/>
            <w:rFonts w:ascii="Calibri" w:hAnsi="Calibri" w:cs="Calibri"/>
            <w:b/>
            <w:bCs/>
            <w:color w:val="auto"/>
            <w:sz w:val="28"/>
            <w:szCs w:val="28"/>
          </w:rPr>
          <w:t>Piper</w:t>
        </w:r>
      </w:hyperlink>
      <w:r w:rsidR="00E05C51" w:rsidRPr="002F0470">
        <w:rPr>
          <w:rFonts w:ascii="Calibri" w:hAnsi="Calibri" w:cs="Calibri"/>
          <w:sz w:val="28"/>
          <w:szCs w:val="28"/>
        </w:rPr>
        <w:t xml:space="preserve"> says that “he would not be able to save us forever if he did not go on interceding for us forever… This means we should not talk about our salvation in static terms the way we often do – as if… Christ did something once when He died and rose again, and that’s all there is to it.  That’s not all there is to it.  This very day I am being saved by the eternal intercession of Jesus in heaven.  Jesus is praying for us and that is essential to our salvation.”  </w:t>
      </w:r>
      <w:hyperlink r:id="rId9" w:history="1">
        <w:r w:rsidR="00E05C51" w:rsidRPr="002F0470">
          <w:rPr>
            <w:rStyle w:val="Hyperlink"/>
            <w:rFonts w:ascii="Calibri" w:hAnsi="Calibri" w:cs="Calibri"/>
            <w:b/>
            <w:bCs/>
            <w:color w:val="auto"/>
            <w:sz w:val="28"/>
            <w:szCs w:val="28"/>
          </w:rPr>
          <w:t>D.A. Carson</w:t>
        </w:r>
      </w:hyperlink>
      <w:r w:rsidR="00E05C51" w:rsidRPr="002F0470">
        <w:rPr>
          <w:rFonts w:ascii="Calibri" w:hAnsi="Calibri" w:cs="Calibri"/>
          <w:sz w:val="28"/>
          <w:szCs w:val="28"/>
        </w:rPr>
        <w:t xml:space="preserve"> agrees, saying that “Jesus offers ongoing prayers for his people, to the end that God will continue to forgive them, on the ground that his own sacrificial death has completely satisfied God’s demands.”  </w:t>
      </w:r>
    </w:p>
    <w:p w14:paraId="2D5A7034" w14:textId="50CF29A9" w:rsidR="001B784C" w:rsidRPr="002F0470" w:rsidRDefault="00EC0DB1"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Third, s</w:t>
      </w:r>
      <w:r w:rsidR="00784D6A" w:rsidRPr="002F0470">
        <w:rPr>
          <w:rFonts w:ascii="Calibri" w:hAnsi="Calibri" w:cs="Calibri"/>
          <w:sz w:val="28"/>
          <w:szCs w:val="28"/>
        </w:rPr>
        <w:t xml:space="preserve">ome, like F.F. Bruce and David Jeremiah believe </w:t>
      </w:r>
      <w:r w:rsidR="007E7BA2" w:rsidRPr="002F0470">
        <w:rPr>
          <w:rFonts w:ascii="Calibri" w:hAnsi="Calibri" w:cs="Calibri"/>
          <w:sz w:val="28"/>
          <w:szCs w:val="28"/>
        </w:rPr>
        <w:t xml:space="preserve">Jesus is eternally praying John 17.  John 17 is called </w:t>
      </w:r>
      <w:r w:rsidR="00F74D4D" w:rsidRPr="002F0470">
        <w:rPr>
          <w:rFonts w:ascii="Calibri" w:hAnsi="Calibri" w:cs="Calibri"/>
          <w:sz w:val="28"/>
          <w:szCs w:val="28"/>
        </w:rPr>
        <w:t>the</w:t>
      </w:r>
      <w:r w:rsidR="007E7BA2" w:rsidRPr="002F0470">
        <w:rPr>
          <w:rFonts w:ascii="Calibri" w:hAnsi="Calibri" w:cs="Calibri"/>
          <w:sz w:val="28"/>
          <w:szCs w:val="28"/>
        </w:rPr>
        <w:t xml:space="preserve"> high priestly prayer.  Before Christ died, He prayed for </w:t>
      </w:r>
      <w:r w:rsidR="00423855" w:rsidRPr="002F0470">
        <w:rPr>
          <w:rFonts w:ascii="Calibri" w:hAnsi="Calibri" w:cs="Calibri"/>
          <w:sz w:val="28"/>
          <w:szCs w:val="28"/>
        </w:rPr>
        <w:t>you – for all His followers.</w:t>
      </w:r>
      <w:r w:rsidR="00C046C7" w:rsidRPr="002F0470">
        <w:rPr>
          <w:rFonts w:ascii="Calibri" w:hAnsi="Calibri" w:cs="Calibri"/>
          <w:sz w:val="28"/>
          <w:szCs w:val="28"/>
        </w:rPr>
        <w:t xml:space="preserve">  He prayed for your safety (1</w:t>
      </w:r>
      <w:r w:rsidR="00920F26" w:rsidRPr="002F0470">
        <w:rPr>
          <w:rFonts w:ascii="Calibri" w:hAnsi="Calibri" w:cs="Calibri"/>
          <w:sz w:val="28"/>
          <w:szCs w:val="28"/>
        </w:rPr>
        <w:t xml:space="preserve">7:11); protection from Satan – to overcome temptation so that he will not be able to ruin </w:t>
      </w:r>
      <w:r w:rsidR="0056500E" w:rsidRPr="002F0470">
        <w:rPr>
          <w:rFonts w:ascii="Calibri" w:hAnsi="Calibri" w:cs="Calibri"/>
          <w:sz w:val="28"/>
          <w:szCs w:val="28"/>
        </w:rPr>
        <w:t>y</w:t>
      </w:r>
      <w:r w:rsidR="00920F26" w:rsidRPr="002F0470">
        <w:rPr>
          <w:rFonts w:ascii="Calibri" w:hAnsi="Calibri" w:cs="Calibri"/>
          <w:sz w:val="28"/>
          <w:szCs w:val="28"/>
        </w:rPr>
        <w:t xml:space="preserve">our </w:t>
      </w:r>
      <w:r w:rsidR="0056500E" w:rsidRPr="002F0470">
        <w:rPr>
          <w:rFonts w:ascii="Calibri" w:hAnsi="Calibri" w:cs="Calibri"/>
          <w:sz w:val="28"/>
          <w:szCs w:val="28"/>
        </w:rPr>
        <w:t>usefulness to God (17:15); your joy (</w:t>
      </w:r>
      <w:r w:rsidR="00EE5711" w:rsidRPr="002F0470">
        <w:rPr>
          <w:rFonts w:ascii="Calibri" w:hAnsi="Calibri" w:cs="Calibri"/>
          <w:sz w:val="28"/>
          <w:szCs w:val="28"/>
        </w:rPr>
        <w:t xml:space="preserve">17:13); your spiritual growth (17:17); your fruitfulness in ministry (17:18); your unity with each other in the church (20-21); and your eternal security (17:24).  </w:t>
      </w:r>
    </w:p>
    <w:p w14:paraId="55E3B34A" w14:textId="0D2E5197" w:rsidR="00DB3401" w:rsidRPr="002F0470" w:rsidRDefault="00EC0DB1"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 xml:space="preserve">Fourth, </w:t>
      </w:r>
      <w:r w:rsidR="00760018" w:rsidRPr="002F0470">
        <w:rPr>
          <w:rFonts w:ascii="Calibri" w:hAnsi="Calibri" w:cs="Calibri"/>
          <w:sz w:val="28"/>
          <w:szCs w:val="28"/>
        </w:rPr>
        <w:t xml:space="preserve">theologian </w:t>
      </w:r>
      <w:hyperlink r:id="rId10" w:history="1">
        <w:r w:rsidR="00760018" w:rsidRPr="002F0470">
          <w:rPr>
            <w:rStyle w:val="Hyperlink"/>
            <w:rFonts w:ascii="Calibri" w:hAnsi="Calibri" w:cs="Calibri"/>
            <w:sz w:val="28"/>
            <w:szCs w:val="28"/>
          </w:rPr>
          <w:t>Robert Letham</w:t>
        </w:r>
      </w:hyperlink>
      <w:r w:rsidR="00F034BB" w:rsidRPr="002F0470">
        <w:rPr>
          <w:rFonts w:ascii="Calibri" w:hAnsi="Calibri" w:cs="Calibri"/>
          <w:sz w:val="28"/>
          <w:szCs w:val="28"/>
        </w:rPr>
        <w:t>, has a different view.  He pointed to the ascension described in Luke 24:</w:t>
      </w:r>
      <w:r w:rsidR="002776EE" w:rsidRPr="002F0470">
        <w:rPr>
          <w:rFonts w:ascii="Calibri" w:hAnsi="Calibri" w:cs="Calibri"/>
          <w:sz w:val="28"/>
          <w:szCs w:val="28"/>
        </w:rPr>
        <w:t>50</w:t>
      </w:r>
      <w:proofErr w:type="gramStart"/>
      <w:r w:rsidR="002776EE" w:rsidRPr="002F0470">
        <w:rPr>
          <w:rFonts w:ascii="Calibri" w:hAnsi="Calibri" w:cs="Calibri"/>
          <w:sz w:val="28"/>
          <w:szCs w:val="28"/>
        </w:rPr>
        <w:t>.  Right</w:t>
      </w:r>
      <w:proofErr w:type="gramEnd"/>
      <w:r w:rsidR="002776EE" w:rsidRPr="002F0470">
        <w:rPr>
          <w:rFonts w:ascii="Calibri" w:hAnsi="Calibri" w:cs="Calibri"/>
          <w:sz w:val="28"/>
          <w:szCs w:val="28"/>
        </w:rPr>
        <w:t xml:space="preserve"> before Jesus ascended, He </w:t>
      </w:r>
      <w:proofErr w:type="gramStart"/>
      <w:r w:rsidR="002776EE" w:rsidRPr="002F0470">
        <w:rPr>
          <w:rFonts w:ascii="Calibri" w:hAnsi="Calibri" w:cs="Calibri"/>
          <w:sz w:val="28"/>
          <w:szCs w:val="28"/>
        </w:rPr>
        <w:t>lifted up</w:t>
      </w:r>
      <w:proofErr w:type="gramEnd"/>
      <w:r w:rsidR="002776EE" w:rsidRPr="002F0470">
        <w:rPr>
          <w:rFonts w:ascii="Calibri" w:hAnsi="Calibri" w:cs="Calibri"/>
          <w:sz w:val="28"/>
          <w:szCs w:val="28"/>
        </w:rPr>
        <w:t xml:space="preserve"> His hands and blessed His disciples.  Letham believes this </w:t>
      </w:r>
      <w:r w:rsidR="00AE29F9" w:rsidRPr="002F0470">
        <w:rPr>
          <w:rFonts w:ascii="Calibri" w:hAnsi="Calibri" w:cs="Calibri"/>
          <w:sz w:val="28"/>
          <w:szCs w:val="28"/>
        </w:rPr>
        <w:t>was the priestly benediction in Numbers 6:24</w:t>
      </w:r>
      <w:r w:rsidR="006378FF" w:rsidRPr="002F0470">
        <w:rPr>
          <w:rFonts w:ascii="Calibri" w:hAnsi="Calibri" w:cs="Calibri"/>
          <w:sz w:val="28"/>
          <w:szCs w:val="28"/>
        </w:rPr>
        <w:t>.</w:t>
      </w:r>
    </w:p>
    <w:p w14:paraId="267FF96B" w14:textId="2F299C64" w:rsidR="006378FF" w:rsidRPr="002F0470" w:rsidRDefault="006378FF" w:rsidP="002846EA">
      <w:pPr>
        <w:pStyle w:val="ListParagraph"/>
        <w:numPr>
          <w:ilvl w:val="4"/>
          <w:numId w:val="1"/>
        </w:numPr>
        <w:spacing w:after="0" w:line="259" w:lineRule="auto"/>
        <w:rPr>
          <w:rFonts w:ascii="Calibri" w:hAnsi="Calibri" w:cs="Calibri"/>
          <w:sz w:val="28"/>
          <w:szCs w:val="28"/>
        </w:rPr>
      </w:pPr>
      <w:r w:rsidRPr="002F0470">
        <w:rPr>
          <w:rFonts w:ascii="Calibri" w:hAnsi="Calibri" w:cs="Calibri"/>
          <w:b/>
          <w:bCs/>
          <w:sz w:val="28"/>
          <w:szCs w:val="28"/>
        </w:rPr>
        <w:lastRenderedPageBreak/>
        <w:t>Numbers 6:24</w:t>
      </w:r>
      <w:r w:rsidRPr="002F0470">
        <w:rPr>
          <w:rFonts w:ascii="Calibri" w:hAnsi="Calibri" w:cs="Calibri"/>
          <w:sz w:val="28"/>
          <w:szCs w:val="28"/>
        </w:rPr>
        <w:t xml:space="preserve"> “May the LORD bless you and protect you;</w:t>
      </w:r>
      <w:r w:rsidR="0096607B" w:rsidRPr="002F0470">
        <w:rPr>
          <w:rFonts w:ascii="Calibri" w:hAnsi="Calibri" w:cs="Calibri"/>
          <w:sz w:val="28"/>
          <w:szCs w:val="28"/>
        </w:rPr>
        <w:t xml:space="preserve"> may the LORD make his face shine on you and be gracious to you; may the LORD look with favor on you and give you peace.”</w:t>
      </w:r>
    </w:p>
    <w:p w14:paraId="1C19A79C" w14:textId="51B3510D" w:rsidR="006C02F2" w:rsidRPr="002F0470" w:rsidRDefault="00422723" w:rsidP="00B13226">
      <w:pPr>
        <w:pStyle w:val="ListParagraph"/>
        <w:numPr>
          <w:ilvl w:val="4"/>
          <w:numId w:val="1"/>
        </w:numPr>
        <w:spacing w:after="0" w:line="259" w:lineRule="auto"/>
        <w:rPr>
          <w:rFonts w:ascii="Calibri" w:hAnsi="Calibri" w:cs="Calibri"/>
          <w:sz w:val="28"/>
          <w:szCs w:val="28"/>
        </w:rPr>
      </w:pPr>
      <w:r w:rsidRPr="002F0470">
        <w:rPr>
          <w:rFonts w:ascii="Calibri" w:hAnsi="Calibri" w:cs="Calibri"/>
          <w:sz w:val="28"/>
          <w:szCs w:val="28"/>
        </w:rPr>
        <w:t xml:space="preserve">Just as the Jewish priests would pray this over the Israelites, Letham </w:t>
      </w:r>
      <w:r w:rsidR="00B13226" w:rsidRPr="002F0470">
        <w:rPr>
          <w:rFonts w:ascii="Calibri" w:hAnsi="Calibri" w:cs="Calibri"/>
          <w:sz w:val="28"/>
          <w:szCs w:val="28"/>
        </w:rPr>
        <w:t xml:space="preserve">says that Jesus is eternally praying this prayer over you and me.  </w:t>
      </w:r>
    </w:p>
    <w:p w14:paraId="2023332B" w14:textId="7D51C019" w:rsidR="00F278E3" w:rsidRPr="002F0470" w:rsidRDefault="00F278E3" w:rsidP="00F278E3">
      <w:pPr>
        <w:pStyle w:val="ListParagraph"/>
        <w:numPr>
          <w:ilvl w:val="0"/>
          <w:numId w:val="1"/>
        </w:numPr>
        <w:spacing w:after="0"/>
        <w:rPr>
          <w:rFonts w:ascii="Calibri" w:hAnsi="Calibri" w:cs="Calibri"/>
          <w:b/>
          <w:bCs/>
          <w:sz w:val="28"/>
          <w:szCs w:val="28"/>
        </w:rPr>
      </w:pPr>
      <w:r w:rsidRPr="002F0470">
        <w:rPr>
          <w:rFonts w:ascii="Calibri" w:hAnsi="Calibri" w:cs="Calibri"/>
          <w:b/>
          <w:bCs/>
          <w:sz w:val="28"/>
          <w:szCs w:val="28"/>
        </w:rPr>
        <w:t>CONCLUSION</w:t>
      </w:r>
    </w:p>
    <w:p w14:paraId="6940CA40" w14:textId="4AC26EB5" w:rsidR="00F278E3" w:rsidRPr="002F0470" w:rsidRDefault="00162EED" w:rsidP="00F278E3">
      <w:pPr>
        <w:pStyle w:val="ListParagraph"/>
        <w:numPr>
          <w:ilvl w:val="1"/>
          <w:numId w:val="1"/>
        </w:numPr>
        <w:spacing w:after="0"/>
        <w:rPr>
          <w:rFonts w:ascii="Calibri" w:hAnsi="Calibri" w:cs="Calibri"/>
          <w:sz w:val="28"/>
          <w:szCs w:val="28"/>
        </w:rPr>
      </w:pPr>
      <w:r w:rsidRPr="002F0470">
        <w:rPr>
          <w:rFonts w:ascii="Calibri" w:hAnsi="Calibri" w:cs="Calibri"/>
          <w:sz w:val="28"/>
          <w:szCs w:val="28"/>
        </w:rPr>
        <w:t>The Creed is a reminder that Jesus died</w:t>
      </w:r>
      <w:r w:rsidR="00982069" w:rsidRPr="002F0470">
        <w:rPr>
          <w:rFonts w:ascii="Calibri" w:hAnsi="Calibri" w:cs="Calibri"/>
          <w:sz w:val="28"/>
          <w:szCs w:val="28"/>
        </w:rPr>
        <w:t xml:space="preserve"> and rose again, but there’s more.  He ascended into heaven and is seated at the right hand of God.  But He isn’t inactive and uninvolved.  He is working, and He is active, and He is involved in your life.  </w:t>
      </w:r>
      <w:r w:rsidR="00746AE3" w:rsidRPr="002F0470">
        <w:rPr>
          <w:rFonts w:ascii="Calibri" w:hAnsi="Calibri" w:cs="Calibri"/>
          <w:sz w:val="28"/>
          <w:szCs w:val="28"/>
        </w:rPr>
        <w:t xml:space="preserve"> </w:t>
      </w:r>
    </w:p>
    <w:sectPr w:rsidR="00F278E3" w:rsidRPr="002F047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ED975" w14:textId="77777777" w:rsidR="005B1569" w:rsidRDefault="005B1569" w:rsidP="00F278E3">
      <w:pPr>
        <w:spacing w:after="0" w:line="240" w:lineRule="auto"/>
      </w:pPr>
      <w:r>
        <w:separator/>
      </w:r>
    </w:p>
  </w:endnote>
  <w:endnote w:type="continuationSeparator" w:id="0">
    <w:p w14:paraId="3C2F091D" w14:textId="77777777" w:rsidR="005B1569" w:rsidRDefault="005B1569" w:rsidP="00F278E3">
      <w:pPr>
        <w:spacing w:after="0" w:line="240" w:lineRule="auto"/>
      </w:pPr>
      <w:r>
        <w:continuationSeparator/>
      </w:r>
    </w:p>
  </w:endnote>
  <w:endnote w:type="continuationNotice" w:id="1">
    <w:p w14:paraId="2E035EF0" w14:textId="77777777" w:rsidR="005B1569" w:rsidRDefault="005B1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838284"/>
      <w:docPartObj>
        <w:docPartGallery w:val="Page Numbers (Bottom of Page)"/>
        <w:docPartUnique/>
      </w:docPartObj>
    </w:sdtPr>
    <w:sdtEndPr>
      <w:rPr>
        <w:noProof/>
      </w:rPr>
    </w:sdtEndPr>
    <w:sdtContent>
      <w:p w14:paraId="5699E364" w14:textId="13548C85" w:rsidR="00F278E3" w:rsidRDefault="00F278E3">
        <w:pPr>
          <w:pStyle w:val="Footer"/>
          <w:jc w:val="center"/>
        </w:pPr>
        <w:r w:rsidRPr="00AB2C93">
          <w:rPr>
            <w:rFonts w:ascii="Calibri" w:hAnsi="Calibri" w:cs="Calibri"/>
          </w:rPr>
          <w:fldChar w:fldCharType="begin"/>
        </w:r>
        <w:r w:rsidRPr="00AB2C93">
          <w:rPr>
            <w:rFonts w:ascii="Calibri" w:hAnsi="Calibri" w:cs="Calibri"/>
          </w:rPr>
          <w:instrText xml:space="preserve"> PAGE   \* MERGEFORMAT </w:instrText>
        </w:r>
        <w:r w:rsidRPr="00AB2C93">
          <w:rPr>
            <w:rFonts w:ascii="Calibri" w:hAnsi="Calibri" w:cs="Calibri"/>
          </w:rPr>
          <w:fldChar w:fldCharType="separate"/>
        </w:r>
        <w:r w:rsidRPr="00AB2C93">
          <w:rPr>
            <w:rFonts w:ascii="Calibri" w:hAnsi="Calibri" w:cs="Calibri"/>
          </w:rPr>
          <w:t>2</w:t>
        </w:r>
        <w:r w:rsidRPr="00AB2C93">
          <w:rPr>
            <w:rFonts w:ascii="Calibri" w:hAnsi="Calibri" w:cs="Calibri"/>
          </w:rPr>
          <w:fldChar w:fldCharType="end"/>
        </w:r>
      </w:p>
    </w:sdtContent>
  </w:sdt>
  <w:p w14:paraId="2F195D48" w14:textId="77777777" w:rsidR="00F278E3" w:rsidRDefault="00F27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163FA" w14:textId="77777777" w:rsidR="005B1569" w:rsidRDefault="005B1569" w:rsidP="00F278E3">
      <w:pPr>
        <w:spacing w:after="0" w:line="240" w:lineRule="auto"/>
      </w:pPr>
      <w:r>
        <w:separator/>
      </w:r>
    </w:p>
  </w:footnote>
  <w:footnote w:type="continuationSeparator" w:id="0">
    <w:p w14:paraId="005205BE" w14:textId="77777777" w:rsidR="005B1569" w:rsidRDefault="005B1569" w:rsidP="00F278E3">
      <w:pPr>
        <w:spacing w:after="0" w:line="240" w:lineRule="auto"/>
      </w:pPr>
      <w:r>
        <w:continuationSeparator/>
      </w:r>
    </w:p>
  </w:footnote>
  <w:footnote w:type="continuationNotice" w:id="1">
    <w:p w14:paraId="1C38A5C2" w14:textId="77777777" w:rsidR="005B1569" w:rsidRDefault="005B15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C75C9"/>
    <w:multiLevelType w:val="hybridMultilevel"/>
    <w:tmpl w:val="0E345C88"/>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B015F9"/>
    <w:multiLevelType w:val="hybridMultilevel"/>
    <w:tmpl w:val="5664C59C"/>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937138">
    <w:abstractNumId w:val="0"/>
  </w:num>
  <w:num w:numId="2" w16cid:durableId="155727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E3"/>
    <w:rsid w:val="00000E49"/>
    <w:rsid w:val="00006654"/>
    <w:rsid w:val="00030A1B"/>
    <w:rsid w:val="000310DF"/>
    <w:rsid w:val="00043F99"/>
    <w:rsid w:val="000441A0"/>
    <w:rsid w:val="000453EF"/>
    <w:rsid w:val="000519BA"/>
    <w:rsid w:val="00061DA8"/>
    <w:rsid w:val="00065B20"/>
    <w:rsid w:val="00073E68"/>
    <w:rsid w:val="00074A36"/>
    <w:rsid w:val="000751CB"/>
    <w:rsid w:val="00091697"/>
    <w:rsid w:val="00092978"/>
    <w:rsid w:val="00093018"/>
    <w:rsid w:val="00095361"/>
    <w:rsid w:val="000A7326"/>
    <w:rsid w:val="000A7960"/>
    <w:rsid w:val="000B4865"/>
    <w:rsid w:val="000D01A6"/>
    <w:rsid w:val="000E74AF"/>
    <w:rsid w:val="00110445"/>
    <w:rsid w:val="00116D7E"/>
    <w:rsid w:val="001340FA"/>
    <w:rsid w:val="001415BC"/>
    <w:rsid w:val="0014169E"/>
    <w:rsid w:val="00162EED"/>
    <w:rsid w:val="00172363"/>
    <w:rsid w:val="00175AC3"/>
    <w:rsid w:val="00177A31"/>
    <w:rsid w:val="0018759B"/>
    <w:rsid w:val="0018782D"/>
    <w:rsid w:val="0019223D"/>
    <w:rsid w:val="001A0235"/>
    <w:rsid w:val="001A2D64"/>
    <w:rsid w:val="001A627A"/>
    <w:rsid w:val="001B09A1"/>
    <w:rsid w:val="001B784C"/>
    <w:rsid w:val="001C68D2"/>
    <w:rsid w:val="001C6F84"/>
    <w:rsid w:val="001D0E85"/>
    <w:rsid w:val="001D1084"/>
    <w:rsid w:val="001D1DA4"/>
    <w:rsid w:val="001D4B1E"/>
    <w:rsid w:val="001E0D0A"/>
    <w:rsid w:val="001F2130"/>
    <w:rsid w:val="0020731D"/>
    <w:rsid w:val="002156CF"/>
    <w:rsid w:val="002241AB"/>
    <w:rsid w:val="00230AAC"/>
    <w:rsid w:val="002352E5"/>
    <w:rsid w:val="0023618E"/>
    <w:rsid w:val="002464B9"/>
    <w:rsid w:val="002776EE"/>
    <w:rsid w:val="00282198"/>
    <w:rsid w:val="002846EA"/>
    <w:rsid w:val="0029240D"/>
    <w:rsid w:val="0029344C"/>
    <w:rsid w:val="00294EF5"/>
    <w:rsid w:val="002A7E8D"/>
    <w:rsid w:val="002B5F78"/>
    <w:rsid w:val="002C371F"/>
    <w:rsid w:val="002D642C"/>
    <w:rsid w:val="002E4BDD"/>
    <w:rsid w:val="002F0470"/>
    <w:rsid w:val="002F5504"/>
    <w:rsid w:val="0030225D"/>
    <w:rsid w:val="00307D68"/>
    <w:rsid w:val="00330E0E"/>
    <w:rsid w:val="003322F0"/>
    <w:rsid w:val="003353E3"/>
    <w:rsid w:val="00353A87"/>
    <w:rsid w:val="00370356"/>
    <w:rsid w:val="0037595A"/>
    <w:rsid w:val="003831D6"/>
    <w:rsid w:val="0038695B"/>
    <w:rsid w:val="003971AA"/>
    <w:rsid w:val="003A07CA"/>
    <w:rsid w:val="003A0927"/>
    <w:rsid w:val="003B0AF2"/>
    <w:rsid w:val="003E05C1"/>
    <w:rsid w:val="0040152A"/>
    <w:rsid w:val="00402EA7"/>
    <w:rsid w:val="00411233"/>
    <w:rsid w:val="00417A99"/>
    <w:rsid w:val="00422723"/>
    <w:rsid w:val="00423855"/>
    <w:rsid w:val="00433BC7"/>
    <w:rsid w:val="00461277"/>
    <w:rsid w:val="00466183"/>
    <w:rsid w:val="00476F4C"/>
    <w:rsid w:val="00480658"/>
    <w:rsid w:val="00481169"/>
    <w:rsid w:val="00495270"/>
    <w:rsid w:val="004B2245"/>
    <w:rsid w:val="004B7E0F"/>
    <w:rsid w:val="004C4ECE"/>
    <w:rsid w:val="004D0135"/>
    <w:rsid w:val="004D7D37"/>
    <w:rsid w:val="004E7BB1"/>
    <w:rsid w:val="004F6050"/>
    <w:rsid w:val="004F6586"/>
    <w:rsid w:val="00520937"/>
    <w:rsid w:val="00521DBB"/>
    <w:rsid w:val="00522E13"/>
    <w:rsid w:val="005243F0"/>
    <w:rsid w:val="00527F89"/>
    <w:rsid w:val="005307C0"/>
    <w:rsid w:val="005437B4"/>
    <w:rsid w:val="0056500E"/>
    <w:rsid w:val="00583D6E"/>
    <w:rsid w:val="00596266"/>
    <w:rsid w:val="005A53B9"/>
    <w:rsid w:val="005B1569"/>
    <w:rsid w:val="005C3F6E"/>
    <w:rsid w:val="005C7477"/>
    <w:rsid w:val="005D417E"/>
    <w:rsid w:val="005E68DE"/>
    <w:rsid w:val="005E75F1"/>
    <w:rsid w:val="005F770C"/>
    <w:rsid w:val="00607BC0"/>
    <w:rsid w:val="00613971"/>
    <w:rsid w:val="006369DF"/>
    <w:rsid w:val="006378FF"/>
    <w:rsid w:val="00640EBD"/>
    <w:rsid w:val="00645214"/>
    <w:rsid w:val="0065281A"/>
    <w:rsid w:val="00653F6C"/>
    <w:rsid w:val="00655142"/>
    <w:rsid w:val="00663D28"/>
    <w:rsid w:val="00664FB3"/>
    <w:rsid w:val="00666225"/>
    <w:rsid w:val="00681C81"/>
    <w:rsid w:val="00690E0B"/>
    <w:rsid w:val="00691AB4"/>
    <w:rsid w:val="00695B30"/>
    <w:rsid w:val="006A2DD6"/>
    <w:rsid w:val="006C02F2"/>
    <w:rsid w:val="006C2E1A"/>
    <w:rsid w:val="006C3008"/>
    <w:rsid w:val="006D0EF1"/>
    <w:rsid w:val="006F2D5F"/>
    <w:rsid w:val="007016FE"/>
    <w:rsid w:val="0070443C"/>
    <w:rsid w:val="00704991"/>
    <w:rsid w:val="0071032E"/>
    <w:rsid w:val="0072273F"/>
    <w:rsid w:val="007462F0"/>
    <w:rsid w:val="00746AE3"/>
    <w:rsid w:val="00760018"/>
    <w:rsid w:val="0076445D"/>
    <w:rsid w:val="00766BD5"/>
    <w:rsid w:val="00775C13"/>
    <w:rsid w:val="00784D6A"/>
    <w:rsid w:val="0079503C"/>
    <w:rsid w:val="007A36E7"/>
    <w:rsid w:val="007A73B6"/>
    <w:rsid w:val="007B4696"/>
    <w:rsid w:val="007C0356"/>
    <w:rsid w:val="007D2A4F"/>
    <w:rsid w:val="007E1B07"/>
    <w:rsid w:val="007E7BA2"/>
    <w:rsid w:val="007F24DF"/>
    <w:rsid w:val="007F37C8"/>
    <w:rsid w:val="007F4981"/>
    <w:rsid w:val="0080049E"/>
    <w:rsid w:val="00802F92"/>
    <w:rsid w:val="00824C35"/>
    <w:rsid w:val="00830C6F"/>
    <w:rsid w:val="00831482"/>
    <w:rsid w:val="00833A8E"/>
    <w:rsid w:val="008367DD"/>
    <w:rsid w:val="008469CB"/>
    <w:rsid w:val="0085755D"/>
    <w:rsid w:val="00864A33"/>
    <w:rsid w:val="008931A6"/>
    <w:rsid w:val="0089687F"/>
    <w:rsid w:val="008B2276"/>
    <w:rsid w:val="008B2F77"/>
    <w:rsid w:val="008C79AF"/>
    <w:rsid w:val="008D6E78"/>
    <w:rsid w:val="008E16B9"/>
    <w:rsid w:val="008E4672"/>
    <w:rsid w:val="00901A9E"/>
    <w:rsid w:val="00904370"/>
    <w:rsid w:val="00904D36"/>
    <w:rsid w:val="00907651"/>
    <w:rsid w:val="00911EDC"/>
    <w:rsid w:val="0091283E"/>
    <w:rsid w:val="00920F26"/>
    <w:rsid w:val="00931F79"/>
    <w:rsid w:val="009432A6"/>
    <w:rsid w:val="00964635"/>
    <w:rsid w:val="0096607B"/>
    <w:rsid w:val="00982069"/>
    <w:rsid w:val="00993809"/>
    <w:rsid w:val="009A0E45"/>
    <w:rsid w:val="009E1261"/>
    <w:rsid w:val="009F2FA9"/>
    <w:rsid w:val="00A1077E"/>
    <w:rsid w:val="00A119DD"/>
    <w:rsid w:val="00A130B0"/>
    <w:rsid w:val="00A34BE0"/>
    <w:rsid w:val="00A617FE"/>
    <w:rsid w:val="00A810FB"/>
    <w:rsid w:val="00A83340"/>
    <w:rsid w:val="00A85DB6"/>
    <w:rsid w:val="00A85FF8"/>
    <w:rsid w:val="00A91EDD"/>
    <w:rsid w:val="00AB2C93"/>
    <w:rsid w:val="00AC2CD2"/>
    <w:rsid w:val="00AD2D41"/>
    <w:rsid w:val="00AE29F9"/>
    <w:rsid w:val="00B13226"/>
    <w:rsid w:val="00B21C94"/>
    <w:rsid w:val="00B31B64"/>
    <w:rsid w:val="00B33FAF"/>
    <w:rsid w:val="00B52317"/>
    <w:rsid w:val="00B74340"/>
    <w:rsid w:val="00B75B86"/>
    <w:rsid w:val="00B878B1"/>
    <w:rsid w:val="00B916D5"/>
    <w:rsid w:val="00BA2734"/>
    <w:rsid w:val="00BB7CF4"/>
    <w:rsid w:val="00BE01F0"/>
    <w:rsid w:val="00BE03C0"/>
    <w:rsid w:val="00BE048D"/>
    <w:rsid w:val="00BE172A"/>
    <w:rsid w:val="00BE1FB8"/>
    <w:rsid w:val="00BE3D71"/>
    <w:rsid w:val="00BE5266"/>
    <w:rsid w:val="00BF4EAC"/>
    <w:rsid w:val="00BF516E"/>
    <w:rsid w:val="00BF6030"/>
    <w:rsid w:val="00C046C7"/>
    <w:rsid w:val="00C0594C"/>
    <w:rsid w:val="00C06329"/>
    <w:rsid w:val="00C170C4"/>
    <w:rsid w:val="00C350E0"/>
    <w:rsid w:val="00C478AF"/>
    <w:rsid w:val="00C51B7D"/>
    <w:rsid w:val="00C57E19"/>
    <w:rsid w:val="00C8127D"/>
    <w:rsid w:val="00C84D80"/>
    <w:rsid w:val="00C926AE"/>
    <w:rsid w:val="00C94631"/>
    <w:rsid w:val="00CA1E1E"/>
    <w:rsid w:val="00CA7021"/>
    <w:rsid w:val="00CB6A26"/>
    <w:rsid w:val="00CC10A1"/>
    <w:rsid w:val="00CC1E83"/>
    <w:rsid w:val="00CD6C6F"/>
    <w:rsid w:val="00CE60B5"/>
    <w:rsid w:val="00CF2E10"/>
    <w:rsid w:val="00D0436E"/>
    <w:rsid w:val="00D05443"/>
    <w:rsid w:val="00D06CEB"/>
    <w:rsid w:val="00D10829"/>
    <w:rsid w:val="00D141CD"/>
    <w:rsid w:val="00D24B8C"/>
    <w:rsid w:val="00D26591"/>
    <w:rsid w:val="00D36145"/>
    <w:rsid w:val="00D438D0"/>
    <w:rsid w:val="00D52722"/>
    <w:rsid w:val="00D57ED4"/>
    <w:rsid w:val="00D61FCE"/>
    <w:rsid w:val="00D71300"/>
    <w:rsid w:val="00D7663F"/>
    <w:rsid w:val="00D87FA4"/>
    <w:rsid w:val="00D940F5"/>
    <w:rsid w:val="00DA2DED"/>
    <w:rsid w:val="00DB3401"/>
    <w:rsid w:val="00DC2441"/>
    <w:rsid w:val="00DF0D8E"/>
    <w:rsid w:val="00DF17B9"/>
    <w:rsid w:val="00E0247D"/>
    <w:rsid w:val="00E05C51"/>
    <w:rsid w:val="00E13240"/>
    <w:rsid w:val="00E1335B"/>
    <w:rsid w:val="00E15575"/>
    <w:rsid w:val="00E21CF1"/>
    <w:rsid w:val="00E33AE3"/>
    <w:rsid w:val="00E470E4"/>
    <w:rsid w:val="00E56BBB"/>
    <w:rsid w:val="00E7272A"/>
    <w:rsid w:val="00E81EB3"/>
    <w:rsid w:val="00E86723"/>
    <w:rsid w:val="00EA5128"/>
    <w:rsid w:val="00EB0F8C"/>
    <w:rsid w:val="00EC0DB1"/>
    <w:rsid w:val="00EC1379"/>
    <w:rsid w:val="00EE057F"/>
    <w:rsid w:val="00EE5711"/>
    <w:rsid w:val="00F0133B"/>
    <w:rsid w:val="00F02467"/>
    <w:rsid w:val="00F034BB"/>
    <w:rsid w:val="00F13781"/>
    <w:rsid w:val="00F14B3C"/>
    <w:rsid w:val="00F20E41"/>
    <w:rsid w:val="00F278E3"/>
    <w:rsid w:val="00F36633"/>
    <w:rsid w:val="00F40770"/>
    <w:rsid w:val="00F74D4D"/>
    <w:rsid w:val="00F87B17"/>
    <w:rsid w:val="00F953B1"/>
    <w:rsid w:val="00FA1D9C"/>
    <w:rsid w:val="00FB1908"/>
    <w:rsid w:val="00FC1868"/>
    <w:rsid w:val="00FE6AF7"/>
    <w:rsid w:val="00FF21B3"/>
    <w:rsid w:val="00FF30E8"/>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4EDD"/>
  <w15:chartTrackingRefBased/>
  <w15:docId w15:val="{01F41EAD-2270-422F-9C6C-42A30911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8E3"/>
    <w:rPr>
      <w:rFonts w:eastAsiaTheme="majorEastAsia" w:cstheme="majorBidi"/>
      <w:color w:val="272727" w:themeColor="text1" w:themeTint="D8"/>
    </w:rPr>
  </w:style>
  <w:style w:type="paragraph" w:styleId="Title">
    <w:name w:val="Title"/>
    <w:basedOn w:val="Normal"/>
    <w:next w:val="Normal"/>
    <w:link w:val="TitleChar"/>
    <w:uiPriority w:val="10"/>
    <w:qFormat/>
    <w:rsid w:val="00F27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8E3"/>
    <w:pPr>
      <w:spacing w:before="160"/>
      <w:jc w:val="center"/>
    </w:pPr>
    <w:rPr>
      <w:i/>
      <w:iCs/>
      <w:color w:val="404040" w:themeColor="text1" w:themeTint="BF"/>
    </w:rPr>
  </w:style>
  <w:style w:type="character" w:customStyle="1" w:styleId="QuoteChar">
    <w:name w:val="Quote Char"/>
    <w:basedOn w:val="DefaultParagraphFont"/>
    <w:link w:val="Quote"/>
    <w:uiPriority w:val="29"/>
    <w:rsid w:val="00F278E3"/>
    <w:rPr>
      <w:i/>
      <w:iCs/>
      <w:color w:val="404040" w:themeColor="text1" w:themeTint="BF"/>
    </w:rPr>
  </w:style>
  <w:style w:type="paragraph" w:styleId="ListParagraph">
    <w:name w:val="List Paragraph"/>
    <w:basedOn w:val="Normal"/>
    <w:uiPriority w:val="34"/>
    <w:qFormat/>
    <w:rsid w:val="00F278E3"/>
    <w:pPr>
      <w:ind w:left="720"/>
      <w:contextualSpacing/>
    </w:pPr>
  </w:style>
  <w:style w:type="character" w:styleId="IntenseEmphasis">
    <w:name w:val="Intense Emphasis"/>
    <w:basedOn w:val="DefaultParagraphFont"/>
    <w:uiPriority w:val="21"/>
    <w:qFormat/>
    <w:rsid w:val="00F278E3"/>
    <w:rPr>
      <w:i/>
      <w:iCs/>
      <w:color w:val="0F4761" w:themeColor="accent1" w:themeShade="BF"/>
    </w:rPr>
  </w:style>
  <w:style w:type="paragraph" w:styleId="IntenseQuote">
    <w:name w:val="Intense Quote"/>
    <w:basedOn w:val="Normal"/>
    <w:next w:val="Normal"/>
    <w:link w:val="IntenseQuoteChar"/>
    <w:uiPriority w:val="30"/>
    <w:qFormat/>
    <w:rsid w:val="00F27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8E3"/>
    <w:rPr>
      <w:i/>
      <w:iCs/>
      <w:color w:val="0F4761" w:themeColor="accent1" w:themeShade="BF"/>
    </w:rPr>
  </w:style>
  <w:style w:type="character" w:styleId="IntenseReference">
    <w:name w:val="Intense Reference"/>
    <w:basedOn w:val="DefaultParagraphFont"/>
    <w:uiPriority w:val="32"/>
    <w:qFormat/>
    <w:rsid w:val="00F278E3"/>
    <w:rPr>
      <w:b/>
      <w:bCs/>
      <w:smallCaps/>
      <w:color w:val="0F4761" w:themeColor="accent1" w:themeShade="BF"/>
      <w:spacing w:val="5"/>
    </w:rPr>
  </w:style>
  <w:style w:type="paragraph" w:styleId="Header">
    <w:name w:val="header"/>
    <w:basedOn w:val="Normal"/>
    <w:link w:val="HeaderChar"/>
    <w:uiPriority w:val="99"/>
    <w:unhideWhenUsed/>
    <w:rsid w:val="00F2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8E3"/>
  </w:style>
  <w:style w:type="paragraph" w:styleId="Footer">
    <w:name w:val="footer"/>
    <w:basedOn w:val="Normal"/>
    <w:link w:val="FooterChar"/>
    <w:uiPriority w:val="99"/>
    <w:unhideWhenUsed/>
    <w:rsid w:val="00F2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8E3"/>
  </w:style>
  <w:style w:type="character" w:styleId="Hyperlink">
    <w:name w:val="Hyperlink"/>
    <w:basedOn w:val="DefaultParagraphFont"/>
    <w:uiPriority w:val="99"/>
    <w:unhideWhenUsed/>
    <w:rsid w:val="00D06CEB"/>
    <w:rPr>
      <w:color w:val="467886" w:themeColor="hyperlink"/>
      <w:u w:val="single"/>
    </w:rPr>
  </w:style>
  <w:style w:type="character" w:styleId="UnresolvedMention">
    <w:name w:val="Unresolved Mention"/>
    <w:basedOn w:val="DefaultParagraphFont"/>
    <w:uiPriority w:val="99"/>
    <w:semiHidden/>
    <w:unhideWhenUsed/>
    <w:rsid w:val="00D0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ringgod.org/articles/jesus-prays-fo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ospelcoalition.org/article/jesus-really-does-pray-fo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hegospelcoalition.org/essay/intercessory-work-christ/" TargetMode="External"/><Relationship Id="rId4" Type="http://schemas.openxmlformats.org/officeDocument/2006/relationships/webSettings" Target="webSettings.xml"/><Relationship Id="rId9" Type="http://schemas.openxmlformats.org/officeDocument/2006/relationships/hyperlink" Target="https://www.thegospelcoalition.org/article/jesus-ever-lives-above-you-interc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14</Pages>
  <Words>3552</Words>
  <Characters>20248</Characters>
  <Application>Microsoft Office Word</Application>
  <DocSecurity>0</DocSecurity>
  <Lines>168</Lines>
  <Paragraphs>47</Paragraphs>
  <ScaleCrop>false</ScaleCrop>
  <Company>FedEx</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Manning</dc:creator>
  <cp:keywords/>
  <dc:description/>
  <cp:lastModifiedBy>Andrew Manning</cp:lastModifiedBy>
  <cp:revision>144</cp:revision>
  <dcterms:created xsi:type="dcterms:W3CDTF">2025-05-22T12:47:00Z</dcterms:created>
  <dcterms:modified xsi:type="dcterms:W3CDTF">2025-06-02T14:36:00Z</dcterms:modified>
</cp:coreProperties>
</file>